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5" w:rsidRDefault="000F7625" w:rsidP="000F7625">
      <w:pPr>
        <w:pStyle w:val="TtoldelIDC"/>
      </w:pPr>
      <w:r>
        <w:rPr>
          <w:noProof/>
          <w:lang w:val="es-ES" w:eastAsia="es-ES"/>
        </w:rPr>
        <w:pict>
          <v:group id="_x0000_s1032" style="position:absolute;margin-left:198.35pt;margin-top:3.7pt;width:332.7pt;height:227.25pt;z-index:251661312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r>
        <w:rPr>
          <w:noProof/>
          <w:lang w:val="es-ES" w:eastAsia="es-ES"/>
        </w:rPr>
        <w:drawing>
          <wp:inline distT="0" distB="0" distL="0" distR="0">
            <wp:extent cx="1562735" cy="682625"/>
            <wp:effectExtent l="19050" t="0" r="0" b="0"/>
            <wp:docPr id="1" name="Imatge 1" descr="CTV-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V-petit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25" w:rsidRDefault="000F7625" w:rsidP="000F7625">
      <w:r>
        <w:rPr>
          <w:noProof/>
          <w:lang w:eastAsia="es-ES"/>
        </w:rPr>
        <w:pict>
          <v:group id="_x0000_s1026" style="position:absolute;margin-left:0;margin-top:0;width:464.8pt;height:380.95pt;z-index:251660288;mso-position-horizontal:left;mso-position-horizontal-relative:page;mso-position-vertical:top;mso-position-vertical-relative:page" coordorigin="15,15" coordsize="9296,7619" o:allowincell="f">
            <v:shape id="_x0000_s1027" type="#_x0000_t32" style="position:absolute;left:15;top:15;width:7512;height:7386" o:connectortype="straight" strokecolor="#a7bfde [1620]"/>
            <v:group id="_x0000_s1028" style="position:absolute;left:7095;top:5418;width:2216;height:2216" coordorigin="7907,4350" coordsize="2216,2216">
              <v:oval id="_x0000_s1029" style="position:absolute;left:7907;top:4350;width:2216;height:2216" fillcolor="#a7bfde [1620]" stroked="f"/>
              <v:oval id="_x0000_s1030" style="position:absolute;left:7961;top:4684;width:1813;height:1813" fillcolor="#d3dfee [820]" stroked="f"/>
              <v:oval id="_x0000_s1031" style="position:absolute;left:8006;top:5027;width:1375;height:1375" fillcolor="#7ba0cd [2420]" stroked="f"/>
            </v:group>
            <w10:wrap anchorx="page" anchory="page"/>
          </v:group>
        </w:pict>
      </w:r>
    </w:p>
    <w:p w:rsidR="000F7625" w:rsidRDefault="000F7625" w:rsidP="000F7625">
      <w:r>
        <w:rPr>
          <w:noProof/>
          <w:lang w:eastAsia="es-ES"/>
        </w:rPr>
        <w:drawing>
          <wp:inline distT="0" distB="0" distL="0" distR="0">
            <wp:extent cx="2014220" cy="382270"/>
            <wp:effectExtent l="19050" t="0" r="5080" b="0"/>
            <wp:docPr id="2" name="Imatge 2" descr="logo_u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p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YSpec="bottom"/>
        <w:tblW w:w="3000" w:type="pct"/>
        <w:tblLook w:val="04A0"/>
      </w:tblPr>
      <w:tblGrid>
        <w:gridCol w:w="5232"/>
      </w:tblGrid>
      <w:tr w:rsidR="000F7625" w:rsidTr="005E7071">
        <w:tc>
          <w:tcPr>
            <w:tcW w:w="5746" w:type="dxa"/>
          </w:tcPr>
          <w:p w:rsidR="000F7625" w:rsidRDefault="000F7625" w:rsidP="005E7071">
            <w:pPr>
              <w:pStyle w:val="Senseespaiat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  <w:t>Ajuts per a  activitats de Recerca i Innovació Tecnològica</w:t>
            </w:r>
          </w:p>
        </w:tc>
      </w:tr>
      <w:tr w:rsidR="000F7625" w:rsidTr="005E7071">
        <w:tc>
          <w:tcPr>
            <w:tcW w:w="5746" w:type="dxa"/>
          </w:tcPr>
          <w:p w:rsidR="000F7625" w:rsidRDefault="000F7625" w:rsidP="005E7071">
            <w:pPr>
              <w:pStyle w:val="Senseespaiat"/>
              <w:rPr>
                <w:color w:val="484329" w:themeColor="background2" w:themeShade="3F"/>
                <w:sz w:val="28"/>
                <w:szCs w:val="28"/>
              </w:rPr>
            </w:pPr>
            <w:r w:rsidRPr="00A73600">
              <w:rPr>
                <w:b/>
                <w:color w:val="484329" w:themeColor="background2" w:themeShade="3F"/>
                <w:sz w:val="28"/>
                <w:szCs w:val="28"/>
              </w:rPr>
              <w:t>Resums i enllaços</w:t>
            </w:r>
          </w:p>
        </w:tc>
      </w:tr>
      <w:tr w:rsidR="000F7625" w:rsidTr="005E7071">
        <w:tc>
          <w:tcPr>
            <w:tcW w:w="5746" w:type="dxa"/>
          </w:tcPr>
          <w:p w:rsidR="000F7625" w:rsidRDefault="000F7625" w:rsidP="005E7071">
            <w:pPr>
              <w:pStyle w:val="Senseespaiat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0F7625" w:rsidTr="005E7071">
        <w:tc>
          <w:tcPr>
            <w:tcW w:w="5746" w:type="dxa"/>
          </w:tcPr>
          <w:p w:rsidR="000F7625" w:rsidRDefault="000F7625" w:rsidP="005E7071">
            <w:pPr>
              <w:pStyle w:val="Senseespaiat"/>
            </w:pPr>
            <w:r w:rsidRPr="00A73600">
              <w:rPr>
                <w:b/>
              </w:rPr>
              <w:t xml:space="preserve">Recull de les principals convocatòries </w:t>
            </w:r>
            <w:r>
              <w:rPr>
                <w:b/>
              </w:rPr>
              <w:t xml:space="preserve">estatals i catalanes </w:t>
            </w:r>
            <w:r w:rsidRPr="00A73600">
              <w:rPr>
                <w:b/>
              </w:rPr>
              <w:t>d’ajuts públics</w:t>
            </w:r>
            <w:r w:rsidR="00720C4A">
              <w:rPr>
                <w:b/>
              </w:rPr>
              <w:t xml:space="preserve"> per a activitats d’</w:t>
            </w:r>
            <w:r>
              <w:rPr>
                <w:b/>
              </w:rPr>
              <w:t>R+D+i</w:t>
            </w:r>
          </w:p>
        </w:tc>
      </w:tr>
      <w:tr w:rsidR="000F7625" w:rsidTr="005E7071">
        <w:tc>
          <w:tcPr>
            <w:tcW w:w="5746" w:type="dxa"/>
          </w:tcPr>
          <w:p w:rsidR="000F7625" w:rsidRDefault="000F7625" w:rsidP="005E7071">
            <w:pPr>
              <w:pStyle w:val="Senseespaiat"/>
            </w:pPr>
          </w:p>
        </w:tc>
      </w:tr>
      <w:tr w:rsidR="000F7625" w:rsidTr="005E7071">
        <w:tc>
          <w:tcPr>
            <w:tcW w:w="5746" w:type="dxa"/>
          </w:tcPr>
          <w:p w:rsidR="000F7625" w:rsidRPr="00A73600" w:rsidRDefault="000F7625" w:rsidP="005E7071">
            <w:pPr>
              <w:pStyle w:val="Senseespaiat"/>
              <w:rPr>
                <w:b/>
                <w:bCs/>
                <w:sz w:val="20"/>
                <w:szCs w:val="20"/>
              </w:rPr>
            </w:pPr>
          </w:p>
        </w:tc>
      </w:tr>
      <w:tr w:rsidR="000F7625" w:rsidTr="005E7071">
        <w:tc>
          <w:tcPr>
            <w:tcW w:w="5746" w:type="dxa"/>
          </w:tcPr>
          <w:p w:rsidR="000F7625" w:rsidRPr="00A73600" w:rsidRDefault="000F7625" w:rsidP="005E7071">
            <w:pPr>
              <w:pStyle w:val="Senseespaiat"/>
              <w:rPr>
                <w:bCs/>
                <w:sz w:val="20"/>
                <w:szCs w:val="20"/>
              </w:rPr>
            </w:pPr>
          </w:p>
        </w:tc>
      </w:tr>
      <w:tr w:rsidR="000F7625" w:rsidTr="005E7071">
        <w:tc>
          <w:tcPr>
            <w:tcW w:w="5746" w:type="dxa"/>
          </w:tcPr>
          <w:p w:rsidR="000F7625" w:rsidRDefault="000F7625" w:rsidP="005E7071">
            <w:pPr>
              <w:pStyle w:val="Senseespaiat"/>
              <w:rPr>
                <w:b/>
                <w:bCs/>
              </w:rPr>
            </w:pPr>
          </w:p>
        </w:tc>
      </w:tr>
    </w:tbl>
    <w:p w:rsidR="000F7625" w:rsidRDefault="000F7625" w:rsidP="000F7625">
      <w:pPr>
        <w:pBdr>
          <w:bottom w:val="thickThinMediumGap" w:sz="24" w:space="1" w:color="auto"/>
        </w:pBdr>
        <w:rPr>
          <w:b/>
          <w:color w:val="FF0000"/>
          <w:sz w:val="28"/>
          <w:szCs w:val="28"/>
        </w:rPr>
      </w:pPr>
      <w:r>
        <w:rPr>
          <w:noProof/>
          <w:lang w:eastAsia="es-ES"/>
        </w:rPr>
        <w:pict>
          <v:group id="_x0000_s1037" style="position:absolute;margin-left:2021.05pt;margin-top:0;width:264.55pt;height:690.65pt;z-index:251662336;mso-position-horizontal:right;mso-position-horizontal-relative:page;mso-position-vertical:bottom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br w:type="page"/>
      </w:r>
      <w:r w:rsidRPr="000F7625">
        <w:rPr>
          <w:b/>
          <w:color w:val="FF0000"/>
          <w:sz w:val="28"/>
          <w:szCs w:val="28"/>
        </w:rPr>
        <w:lastRenderedPageBreak/>
        <w:t xml:space="preserve"> </w:t>
      </w:r>
    </w:p>
    <w:p w:rsidR="000F7625" w:rsidRPr="00934433" w:rsidRDefault="000F7625" w:rsidP="000F7625">
      <w:pPr>
        <w:pBdr>
          <w:bottom w:val="thickThinMediumGap" w:sz="24" w:space="1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AJUTS ADMINISTRACIÓ DE L’ESTAT</w:t>
      </w:r>
    </w:p>
    <w:p w:rsidR="006C1D97" w:rsidRPr="000F7625" w:rsidRDefault="006C1D97" w:rsidP="000F7625">
      <w:pPr>
        <w:rPr>
          <w:rFonts w:ascii="Arial" w:eastAsia="Times New Roman" w:hAnsi="Arial" w:cs="Arial"/>
          <w:b/>
          <w:bCs/>
          <w:color w:val="990000"/>
          <w:sz w:val="19"/>
          <w:szCs w:val="19"/>
          <w:lang w:eastAsia="es-ES"/>
        </w:rPr>
      </w:pPr>
    </w:p>
    <w:p w:rsidR="006C1D97" w:rsidRDefault="006C1D97">
      <w:pPr>
        <w:rPr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2268"/>
        <w:gridCol w:w="6376"/>
      </w:tblGrid>
      <w:tr w:rsidR="008857B2" w:rsidRPr="0014151B" w:rsidTr="008857B2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7B2" w:rsidRDefault="008857B2" w:rsidP="006E0C58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8857B2" w:rsidRDefault="008857B2" w:rsidP="006E0C58">
            <w:pPr>
              <w:jc w:val="both"/>
            </w:pPr>
          </w:p>
        </w:tc>
      </w:tr>
      <w:tr w:rsidR="008857B2" w:rsidRPr="0014151B" w:rsidTr="008857B2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B2" w:rsidRDefault="008857B2" w:rsidP="006E0C58">
            <w:pPr>
              <w:jc w:val="both"/>
            </w:pPr>
            <w:r w:rsidRPr="00DD453C">
              <w:rPr>
                <w:b/>
                <w:color w:val="FF0000"/>
                <w:sz w:val="24"/>
                <w:szCs w:val="24"/>
              </w:rPr>
              <w:t>Ajuts per a la realització d’accions complementàries d’investigació</w:t>
            </w:r>
          </w:p>
        </w:tc>
      </w:tr>
      <w:tr w:rsidR="006E0C58" w:rsidRPr="0014151B" w:rsidTr="008857B2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Quin objecte: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14151B" w:rsidRDefault="006E0C58" w:rsidP="006E0C58">
            <w:pPr>
              <w:jc w:val="both"/>
            </w:pPr>
            <w:r>
              <w:t>Accions complementàries d’investigació en qualsevol àrea temàtica</w:t>
            </w:r>
          </w:p>
        </w:tc>
      </w:tr>
      <w:tr w:rsidR="006E0C58" w:rsidRPr="0014151B" w:rsidTr="006E0C58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Qui els convoca: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14151B" w:rsidRDefault="006E0C58" w:rsidP="006E0C58">
            <w:pPr>
              <w:jc w:val="both"/>
            </w:pPr>
            <w:r>
              <w:t>MICINN</w:t>
            </w:r>
          </w:p>
        </w:tc>
      </w:tr>
      <w:tr w:rsidR="006E0C58" w:rsidRPr="00603D50" w:rsidTr="006E0C58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Qui els pot demanar: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603D50" w:rsidRDefault="006E0C58" w:rsidP="006E0C58">
            <w:pPr>
              <w:jc w:val="both"/>
            </w:pPr>
            <w:r w:rsidRPr="00603D50">
              <w:rPr>
                <w:rFonts w:cs="Tahoma"/>
                <w:color w:val="3A3736"/>
              </w:rPr>
              <w:t>Centres Públics d’I+D+I, Centres Privats d’I+D sense ànim de lucre,</w:t>
            </w:r>
            <w:r>
              <w:rPr>
                <w:rFonts w:cs="Tahoma"/>
                <w:color w:val="3A3736"/>
              </w:rPr>
              <w:t xml:space="preserve"> Centres Tecnològics, i Altres e</w:t>
            </w:r>
            <w:r w:rsidRPr="00603D50">
              <w:rPr>
                <w:rFonts w:cs="Tahoma"/>
                <w:color w:val="3A3736"/>
              </w:rPr>
              <w:t>ntitats sense ànim de lucre.</w:t>
            </w:r>
          </w:p>
        </w:tc>
      </w:tr>
      <w:tr w:rsidR="006E0C58" w:rsidRPr="0014151B" w:rsidTr="006E0C58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Quins tipus de projectes: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603D50" w:rsidRDefault="006E0C58" w:rsidP="008857B2">
            <w:pPr>
              <w:pStyle w:val="Pargrafdellista"/>
              <w:numPr>
                <w:ilvl w:val="0"/>
                <w:numId w:val="15"/>
              </w:numPr>
              <w:jc w:val="both"/>
            </w:pPr>
            <w:r w:rsidRPr="008857B2">
              <w:rPr>
                <w:rFonts w:cs="Tahoma"/>
                <w:color w:val="3A3736"/>
              </w:rPr>
              <w:t>Modalitat A: organització de congressos, seminaris i jornades de caràcter científico-tècnic</w:t>
            </w:r>
          </w:p>
          <w:p w:rsidR="006E0C58" w:rsidRPr="00603D50" w:rsidRDefault="006E0C58" w:rsidP="008857B2">
            <w:pPr>
              <w:pStyle w:val="Pargrafdellista"/>
              <w:numPr>
                <w:ilvl w:val="0"/>
                <w:numId w:val="15"/>
              </w:numPr>
              <w:jc w:val="both"/>
            </w:pPr>
            <w:r w:rsidRPr="008857B2">
              <w:rPr>
                <w:rFonts w:cs="Tahoma"/>
                <w:color w:val="3A3736"/>
              </w:rPr>
              <w:t>Modalitat B: Accions concertades de caràcter científico-tècnic</w:t>
            </w:r>
          </w:p>
          <w:p w:rsidR="006E0C58" w:rsidRPr="009C75D7" w:rsidRDefault="006E0C58" w:rsidP="008857B2">
            <w:pPr>
              <w:pStyle w:val="Pargrafdellista"/>
              <w:numPr>
                <w:ilvl w:val="0"/>
                <w:numId w:val="15"/>
              </w:numPr>
              <w:jc w:val="both"/>
            </w:pPr>
            <w:r w:rsidRPr="008857B2">
              <w:rPr>
                <w:rFonts w:cs="Tahoma"/>
                <w:color w:val="3A3736"/>
              </w:rPr>
              <w:t xml:space="preserve">Modalitat C: realització d’activitats a bord de vaixells oceanogràfics, així com sol•licituds concretes a desenvolupar a l'Antàrtida, </w:t>
            </w:r>
          </w:p>
          <w:p w:rsidR="006E0C58" w:rsidRPr="009C75D7" w:rsidRDefault="006E0C58" w:rsidP="008857B2">
            <w:pPr>
              <w:pStyle w:val="Pargrafdellista"/>
              <w:numPr>
                <w:ilvl w:val="0"/>
                <w:numId w:val="15"/>
              </w:numPr>
              <w:jc w:val="both"/>
            </w:pPr>
            <w:r w:rsidRPr="008857B2">
              <w:rPr>
                <w:rFonts w:cs="Tahoma"/>
                <w:color w:val="3A3736"/>
              </w:rPr>
              <w:t>Modalitat D: preparació de propostes per a la participació d’equips d’investigació en el Programa Marc d’R+D de la UE.</w:t>
            </w:r>
          </w:p>
          <w:p w:rsidR="006E0C58" w:rsidRPr="0014151B" w:rsidRDefault="006E0C58" w:rsidP="008857B2">
            <w:pPr>
              <w:pStyle w:val="Pargrafdellista"/>
              <w:numPr>
                <w:ilvl w:val="0"/>
                <w:numId w:val="15"/>
              </w:numPr>
              <w:jc w:val="both"/>
            </w:pPr>
            <w:r w:rsidRPr="008857B2">
              <w:rPr>
                <w:rFonts w:cs="Tahoma"/>
                <w:color w:val="3A3736"/>
              </w:rPr>
              <w:t>Modalitat E: accions de política cientifico-tecnològica</w:t>
            </w:r>
          </w:p>
        </w:tc>
      </w:tr>
      <w:tr w:rsidR="006E0C58" w:rsidRPr="0014151B" w:rsidTr="006E0C58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Durada dels projectes: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14151B" w:rsidRDefault="006E0C58" w:rsidP="006E0C58">
            <w:pPr>
              <w:jc w:val="both"/>
            </w:pPr>
            <w:r>
              <w:t>1 any</w:t>
            </w:r>
          </w:p>
        </w:tc>
      </w:tr>
      <w:tr w:rsidR="006E0C58" w:rsidRPr="0014151B" w:rsidTr="006E0C58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Quin tipus d’ajut: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14151B" w:rsidRDefault="006E0C58" w:rsidP="006E0C58">
            <w:pPr>
              <w:jc w:val="both"/>
            </w:pPr>
            <w:r>
              <w:t>Subvencions i bestretes reemborsables</w:t>
            </w:r>
          </w:p>
        </w:tc>
      </w:tr>
      <w:tr w:rsidR="006E0C58" w:rsidRPr="0014151B" w:rsidTr="006E0C58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On està convocat: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14151B" w:rsidRDefault="006E0C58" w:rsidP="006E0C58">
            <w:pPr>
              <w:jc w:val="both"/>
            </w:pPr>
            <w:hyperlink r:id="rId10" w:history="1">
              <w:r>
                <w:rPr>
                  <w:rStyle w:val="Enlla"/>
                </w:rPr>
                <w:t>Convocatòria BOE 31/12/2008</w:t>
              </w:r>
            </w:hyperlink>
            <w:r>
              <w:t xml:space="preserve"> + </w:t>
            </w:r>
            <w:hyperlink r:id="rId11" w:history="1">
              <w:r>
                <w:rPr>
                  <w:rStyle w:val="Enlla"/>
                </w:rPr>
                <w:t>Bases BOE 08/03/2008</w:t>
              </w:r>
            </w:hyperlink>
          </w:p>
        </w:tc>
      </w:tr>
      <w:tr w:rsidR="006E0C58" w:rsidRPr="00603D50" w:rsidTr="006E0C58"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Termini fins:</w:t>
            </w:r>
          </w:p>
        </w:tc>
        <w:tc>
          <w:tcPr>
            <w:tcW w:w="6376" w:type="dxa"/>
            <w:tcBorders>
              <w:right w:val="single" w:sz="4" w:space="0" w:color="auto"/>
            </w:tcBorders>
          </w:tcPr>
          <w:p w:rsidR="006E0C58" w:rsidRPr="006E0C58" w:rsidRDefault="006E0C58" w:rsidP="006E0C58">
            <w:pPr>
              <w:jc w:val="both"/>
              <w:rPr>
                <w:b/>
              </w:rPr>
            </w:pPr>
            <w:r w:rsidRPr="006E0C58">
              <w:rPr>
                <w:rFonts w:cs="Tahoma"/>
                <w:b/>
                <w:color w:val="3A3736"/>
              </w:rPr>
              <w:t xml:space="preserve">Fins 29/10/2009 </w:t>
            </w:r>
          </w:p>
        </w:tc>
      </w:tr>
      <w:tr w:rsidR="006E0C58" w:rsidRPr="00793415" w:rsidTr="006E0C58">
        <w:trPr>
          <w:trHeight w:val="8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0C58" w:rsidRPr="0014151B" w:rsidRDefault="006E0C58" w:rsidP="006E0C58">
            <w:pPr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Vull més informació:</w:t>
            </w:r>
          </w:p>
        </w:tc>
        <w:tc>
          <w:tcPr>
            <w:tcW w:w="6376" w:type="dxa"/>
            <w:tcBorders>
              <w:bottom w:val="single" w:sz="4" w:space="0" w:color="auto"/>
              <w:right w:val="single" w:sz="4" w:space="0" w:color="auto"/>
            </w:tcBorders>
          </w:tcPr>
          <w:p w:rsidR="006E0C58" w:rsidRPr="00793415" w:rsidRDefault="006E0C58" w:rsidP="006E0C58">
            <w:pPr>
              <w:jc w:val="both"/>
            </w:pPr>
            <w:hyperlink r:id="rId12" w:history="1">
              <w:r>
                <w:rPr>
                  <w:rStyle w:val="Enlla"/>
                </w:rPr>
                <w:t>Web MICINN</w:t>
              </w:r>
            </w:hyperlink>
          </w:p>
        </w:tc>
      </w:tr>
    </w:tbl>
    <w:p w:rsidR="006D523B" w:rsidRDefault="006D523B">
      <w:pPr>
        <w:rPr>
          <w:b/>
          <w:color w:val="FF0000"/>
          <w:sz w:val="24"/>
          <w:szCs w:val="24"/>
        </w:rPr>
      </w:pPr>
    </w:p>
    <w:p w:rsidR="006E0C58" w:rsidRDefault="006E0C5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6D523B" w:rsidRDefault="006D523B">
      <w:pPr>
        <w:rPr>
          <w:b/>
          <w:color w:val="FF0000"/>
          <w:sz w:val="24"/>
          <w:szCs w:val="24"/>
        </w:rPr>
      </w:pPr>
    </w:p>
    <w:p w:rsidR="002B2480" w:rsidRDefault="002B2480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PROFARMA (2009-2012): Foment de la competitivitat a la Indústria Farmacè</w:t>
      </w:r>
      <w:r w:rsidRPr="002B2480">
        <w:rPr>
          <w:b/>
          <w:color w:val="FF0000"/>
          <w:sz w:val="24"/>
          <w:szCs w:val="24"/>
        </w:rPr>
        <w:t>utica</w:t>
      </w:r>
    </w:p>
    <w:p w:rsidR="002B2480" w:rsidRPr="00D82664" w:rsidRDefault="00A06813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1D97">
        <w:rPr>
          <w:b/>
          <w:color w:val="0000FF"/>
        </w:rPr>
        <w:t>Quin o</w:t>
      </w:r>
      <w:r w:rsidR="002B2480" w:rsidRPr="006C1D97">
        <w:rPr>
          <w:b/>
          <w:color w:val="0000FF"/>
        </w:rPr>
        <w:t>bjecte:</w:t>
      </w:r>
      <w:r w:rsidR="002B2480" w:rsidRPr="006C1D97">
        <w:rPr>
          <w:b/>
          <w:color w:val="0000FF"/>
        </w:rPr>
        <w:tab/>
      </w:r>
      <w:r w:rsidR="00D82664" w:rsidRPr="00D82664">
        <w:rPr>
          <w:sz w:val="24"/>
          <w:szCs w:val="24"/>
        </w:rPr>
        <w:tab/>
      </w:r>
      <w:r w:rsidR="00C65260">
        <w:rPr>
          <w:sz w:val="24"/>
          <w:szCs w:val="24"/>
        </w:rPr>
        <w:t>Ajuts per a la m</w:t>
      </w:r>
      <w:r w:rsidR="002B2480" w:rsidRPr="00D82664">
        <w:rPr>
          <w:sz w:val="24"/>
          <w:szCs w:val="24"/>
        </w:rPr>
        <w:t>oder</w:t>
      </w:r>
      <w:r w:rsidR="00D82664" w:rsidRPr="00D82664">
        <w:rPr>
          <w:sz w:val="24"/>
          <w:szCs w:val="24"/>
        </w:rPr>
        <w:t xml:space="preserve">nització i </w:t>
      </w:r>
      <w:r w:rsidR="002B2480" w:rsidRPr="00D82664">
        <w:rPr>
          <w:sz w:val="24"/>
          <w:szCs w:val="24"/>
        </w:rPr>
        <w:t xml:space="preserve"> potenciació d</w:t>
      </w:r>
      <w:r w:rsidR="00D82664" w:rsidRPr="00D82664">
        <w:rPr>
          <w:sz w:val="24"/>
          <w:szCs w:val="24"/>
        </w:rPr>
        <w:t>el sector farmecèutic</w:t>
      </w:r>
    </w:p>
    <w:p w:rsidR="00D82664" w:rsidRPr="00D82664" w:rsidRDefault="00D82664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1D97">
        <w:rPr>
          <w:b/>
          <w:color w:val="0000FF"/>
        </w:rPr>
        <w:t>Qui el convoca:</w:t>
      </w:r>
      <w:r w:rsidR="006C1D97">
        <w:rPr>
          <w:b/>
          <w:color w:val="0000FF"/>
        </w:rPr>
        <w:tab/>
      </w:r>
      <w:r w:rsidRPr="00D82664">
        <w:rPr>
          <w:sz w:val="24"/>
          <w:szCs w:val="24"/>
        </w:rPr>
        <w:tab/>
        <w:t>Ministeri d’Indústria, Turisme i Comerç</w:t>
      </w:r>
    </w:p>
    <w:p w:rsidR="00D82664" w:rsidRPr="00D82664" w:rsidRDefault="00D82664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1D97">
        <w:rPr>
          <w:b/>
          <w:color w:val="0000FF"/>
        </w:rPr>
        <w:t>Qui el  pot demanar:</w:t>
      </w:r>
      <w:r w:rsidRPr="00D82664">
        <w:rPr>
          <w:sz w:val="24"/>
          <w:szCs w:val="24"/>
        </w:rPr>
        <w:tab/>
        <w:t>Empreses del sector farmacèutic</w:t>
      </w:r>
      <w:r w:rsidR="0020611F">
        <w:rPr>
          <w:sz w:val="24"/>
          <w:szCs w:val="24"/>
        </w:rPr>
        <w:t xml:space="preserve"> </w:t>
      </w:r>
    </w:p>
    <w:p w:rsidR="00D82664" w:rsidRPr="00D82664" w:rsidRDefault="00D82664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1D97">
        <w:rPr>
          <w:b/>
          <w:color w:val="0000FF"/>
        </w:rPr>
        <w:t>Quin termini:</w:t>
      </w:r>
      <w:r w:rsidRPr="00D82664">
        <w:rPr>
          <w:sz w:val="24"/>
          <w:szCs w:val="24"/>
        </w:rPr>
        <w:tab/>
      </w:r>
      <w:r w:rsidRPr="00D82664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D82664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D82664">
        <w:rPr>
          <w:sz w:val="24"/>
          <w:szCs w:val="24"/>
        </w:rPr>
        <w:t xml:space="preserve"> 16 d’octubre al 16 de novembre del 2009</w:t>
      </w:r>
    </w:p>
    <w:p w:rsidR="00D82664" w:rsidRPr="00D82664" w:rsidRDefault="00A06813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1D97">
        <w:rPr>
          <w:b/>
          <w:color w:val="0000FF"/>
        </w:rPr>
        <w:t>On es</w:t>
      </w:r>
      <w:r w:rsidR="00B62F62">
        <w:rPr>
          <w:b/>
          <w:color w:val="0000FF"/>
        </w:rPr>
        <w:t>tà</w:t>
      </w:r>
      <w:r w:rsidRPr="006C1D97">
        <w:rPr>
          <w:b/>
          <w:color w:val="0000FF"/>
        </w:rPr>
        <w:t xml:space="preserve"> convoca</w:t>
      </w:r>
      <w:r w:rsidR="00B62F62">
        <w:rPr>
          <w:b/>
          <w:color w:val="0000FF"/>
        </w:rPr>
        <w:t>t</w:t>
      </w:r>
      <w:r w:rsidR="00D82664" w:rsidRPr="006C1D97">
        <w:rPr>
          <w:b/>
          <w:color w:val="0000FF"/>
        </w:rPr>
        <w:t>:</w:t>
      </w:r>
      <w:r w:rsidR="00D82664">
        <w:rPr>
          <w:sz w:val="24"/>
          <w:szCs w:val="24"/>
        </w:rPr>
        <w:tab/>
      </w:r>
      <w:hyperlink r:id="rId13" w:history="1">
        <w:r w:rsidR="00F32900" w:rsidRPr="00F32900">
          <w:rPr>
            <w:rStyle w:val="Enlla"/>
            <w:sz w:val="24"/>
            <w:szCs w:val="24"/>
          </w:rPr>
          <w:t>BOE núm. 199 - 18/08/2009</w:t>
        </w:r>
      </w:hyperlink>
      <w:r w:rsidR="00F32900">
        <w:rPr>
          <w:sz w:val="24"/>
          <w:szCs w:val="24"/>
        </w:rPr>
        <w:t xml:space="preserve"> </w:t>
      </w:r>
    </w:p>
    <w:p w:rsidR="00441CF6" w:rsidRPr="005400E6" w:rsidRDefault="00D82664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62F62">
        <w:rPr>
          <w:b/>
          <w:color w:val="0000FF"/>
        </w:rPr>
        <w:t>Vull més informació:</w:t>
      </w:r>
      <w:r w:rsidRPr="00B62F62">
        <w:rPr>
          <w:b/>
          <w:sz w:val="24"/>
          <w:szCs w:val="24"/>
        </w:rPr>
        <w:tab/>
      </w:r>
      <w:hyperlink r:id="rId14" w:history="1">
        <w:r w:rsidR="00F32900" w:rsidRPr="00B62F62">
          <w:rPr>
            <w:rStyle w:val="Enlla"/>
            <w:b/>
            <w:sz w:val="24"/>
            <w:szCs w:val="24"/>
          </w:rPr>
          <w:t>MITYC</w:t>
        </w:r>
      </w:hyperlink>
    </w:p>
    <w:p w:rsidR="00C314EF" w:rsidRDefault="00C314EF">
      <w:pPr>
        <w:rPr>
          <w:sz w:val="24"/>
          <w:szCs w:val="24"/>
        </w:rPr>
      </w:pPr>
    </w:p>
    <w:p w:rsidR="002D7502" w:rsidRDefault="002D7502" w:rsidP="008857B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color w:val="FF0000"/>
          <w:sz w:val="24"/>
          <w:szCs w:val="24"/>
          <w:lang w:val="en-US"/>
        </w:rPr>
      </w:pPr>
      <w:r w:rsidRPr="00D13E2F">
        <w:rPr>
          <w:b/>
          <w:color w:val="FF0000"/>
          <w:sz w:val="24"/>
          <w:szCs w:val="24"/>
          <w:lang w:val="en-US"/>
        </w:rPr>
        <w:t>Ajuts per a projectes d’Investigació i Desenvolupament Individuals (PID)</w:t>
      </w:r>
    </w:p>
    <w:p w:rsidR="002D7502" w:rsidRDefault="002D7502" w:rsidP="008857B2">
      <w:pPr>
        <w:pBdr>
          <w:left w:val="single" w:sz="4" w:space="4" w:color="auto"/>
          <w:right w:val="single" w:sz="4" w:space="4" w:color="auto"/>
        </w:pBdr>
        <w:ind w:left="2124" w:hanging="2124"/>
        <w:jc w:val="both"/>
        <w:rPr>
          <w:lang w:val="fr-FR"/>
        </w:rPr>
      </w:pPr>
      <w:r w:rsidRPr="002D7502">
        <w:rPr>
          <w:b/>
          <w:color w:val="0000FF"/>
        </w:rPr>
        <w:t>Quin objecte:</w:t>
      </w:r>
      <w:r w:rsidRPr="002D7502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1A62C9">
        <w:rPr>
          <w:lang w:val="fr-FR"/>
        </w:rPr>
        <w:tab/>
      </w:r>
      <w:r w:rsidR="00F56F3F">
        <w:rPr>
          <w:lang w:val="fr-FR"/>
        </w:rPr>
        <w:t>Projec</w:t>
      </w:r>
      <w:r w:rsidR="008857B2">
        <w:rPr>
          <w:lang w:val="fr-FR"/>
        </w:rPr>
        <w:t>t</w:t>
      </w:r>
      <w:r w:rsidR="00F56F3F">
        <w:rPr>
          <w:lang w:val="fr-FR"/>
        </w:rPr>
        <w:t>es de c</w:t>
      </w:r>
      <w:r w:rsidR="001A62C9">
        <w:rPr>
          <w:lang w:val="fr-FR"/>
        </w:rPr>
        <w:t>reació o</w:t>
      </w:r>
      <w:r>
        <w:rPr>
          <w:lang w:val="fr-FR"/>
        </w:rPr>
        <w:t xml:space="preserve"> millora d’un procès productiu, producte o servei</w:t>
      </w:r>
      <w:r w:rsidR="00F56F3F">
        <w:rPr>
          <w:lang w:val="fr-FR"/>
        </w:rPr>
        <w:t>.</w:t>
      </w:r>
    </w:p>
    <w:p w:rsidR="002D7502" w:rsidRDefault="002D7502" w:rsidP="008857B2">
      <w:pPr>
        <w:pBdr>
          <w:left w:val="single" w:sz="4" w:space="4" w:color="auto"/>
          <w:right w:val="single" w:sz="4" w:space="4" w:color="auto"/>
        </w:pBdr>
        <w:jc w:val="both"/>
      </w:pPr>
      <w:r>
        <w:rPr>
          <w:b/>
          <w:color w:val="0000FF"/>
        </w:rPr>
        <w:t>Qui els</w:t>
      </w:r>
      <w:r w:rsidRPr="00D3142F">
        <w:rPr>
          <w:b/>
          <w:color w:val="0000FF"/>
        </w:rPr>
        <w:t xml:space="preserve"> convoca:</w:t>
      </w:r>
      <w:r w:rsidRPr="002D7502">
        <w:t xml:space="preserve"> </w:t>
      </w:r>
      <w:r w:rsidR="001A62C9">
        <w:tab/>
      </w:r>
      <w:r>
        <w:t>CDTI (Centro para el Desarrollo Tecnológico Industrial)</w:t>
      </w:r>
    </w:p>
    <w:p w:rsidR="002D7502" w:rsidRDefault="002D7502" w:rsidP="008857B2">
      <w:pPr>
        <w:pBdr>
          <w:left w:val="single" w:sz="4" w:space="4" w:color="auto"/>
          <w:right w:val="single" w:sz="4" w:space="4" w:color="auto"/>
        </w:pBdr>
        <w:jc w:val="both"/>
      </w:pPr>
      <w:r>
        <w:rPr>
          <w:b/>
          <w:color w:val="0000FF"/>
        </w:rPr>
        <w:t>Qui els</w:t>
      </w:r>
      <w:r w:rsidRPr="00BD53DC">
        <w:rPr>
          <w:b/>
          <w:color w:val="0000FF"/>
        </w:rPr>
        <w:t xml:space="preserve"> pot demanar:</w:t>
      </w:r>
      <w:r w:rsidRPr="002D7502">
        <w:t xml:space="preserve"> </w:t>
      </w:r>
      <w:r w:rsidR="001A62C9">
        <w:tab/>
      </w:r>
      <w:r>
        <w:t>Empreses (Grans empreses i PIMES)</w:t>
      </w:r>
    </w:p>
    <w:p w:rsidR="002D7502" w:rsidRDefault="002D7502" w:rsidP="008857B2">
      <w:pPr>
        <w:pBdr>
          <w:left w:val="single" w:sz="4" w:space="4" w:color="auto"/>
          <w:right w:val="single" w:sz="4" w:space="4" w:color="auto"/>
        </w:pBdr>
        <w:jc w:val="both"/>
      </w:pPr>
      <w:r>
        <w:rPr>
          <w:b/>
          <w:color w:val="0000FF"/>
        </w:rPr>
        <w:t>Quina durada: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1A62C9">
        <w:t xml:space="preserve">Projectes amb durada 1 a 2 anys </w:t>
      </w:r>
      <w:proofErr w:type="gramStart"/>
      <w:r w:rsidRPr="001A62C9">
        <w:t>i ,</w:t>
      </w:r>
      <w:proofErr w:type="gramEnd"/>
      <w:r w:rsidRPr="001A62C9">
        <w:t xml:space="preserve"> excepcionalment, 3 anys</w:t>
      </w:r>
    </w:p>
    <w:p w:rsidR="001A62C9" w:rsidRPr="001A62C9" w:rsidRDefault="001A62C9" w:rsidP="008857B2">
      <w:pPr>
        <w:pBdr>
          <w:left w:val="single" w:sz="4" w:space="4" w:color="auto"/>
          <w:right w:val="single" w:sz="4" w:space="4" w:color="auto"/>
        </w:pBdr>
        <w:jc w:val="both"/>
        <w:rPr>
          <w:b/>
          <w:color w:val="0000FF"/>
        </w:rPr>
      </w:pPr>
      <w:r w:rsidRPr="00F9612D">
        <w:rPr>
          <w:b/>
          <w:color w:val="0000FF"/>
        </w:rPr>
        <w:t>Quin tipus d’ajut:</w:t>
      </w:r>
      <w:r w:rsidRPr="001A62C9">
        <w:tab/>
        <w:t>Ajut parcialment reembossable (APR)</w:t>
      </w:r>
    </w:p>
    <w:p w:rsidR="002D7502" w:rsidRDefault="002D7502" w:rsidP="008857B2">
      <w:pPr>
        <w:pBdr>
          <w:left w:val="single" w:sz="4" w:space="4" w:color="auto"/>
          <w:right w:val="single" w:sz="4" w:space="4" w:color="auto"/>
        </w:pBdr>
        <w:jc w:val="both"/>
        <w:rPr>
          <w:lang w:val="fr-FR"/>
        </w:rPr>
      </w:pPr>
      <w:r w:rsidRPr="008857B2">
        <w:rPr>
          <w:b/>
          <w:color w:val="0000FF"/>
          <w:lang w:val="en-US"/>
        </w:rPr>
        <w:t>Quant es pot rebre:</w:t>
      </w:r>
      <w:r w:rsidRPr="002D7502">
        <w:rPr>
          <w:lang w:val="fr-FR"/>
        </w:rPr>
        <w:t xml:space="preserve"> </w:t>
      </w:r>
      <w:r w:rsidR="001A62C9">
        <w:rPr>
          <w:lang w:val="fr-FR"/>
        </w:rPr>
        <w:tab/>
      </w:r>
      <w:r>
        <w:rPr>
          <w:lang w:val="fr-FR"/>
        </w:rPr>
        <w:t>Fins 7</w:t>
      </w:r>
      <w:r w:rsidRPr="00D3142F">
        <w:rPr>
          <w:b/>
          <w:lang w:val="fr-FR"/>
        </w:rPr>
        <w:t>5%</w:t>
      </w:r>
      <w:r>
        <w:rPr>
          <w:lang w:val="fr-FR"/>
        </w:rPr>
        <w:t xml:space="preserve"> del pressupost </w:t>
      </w:r>
      <w:proofErr w:type="gramStart"/>
      <w:r>
        <w:rPr>
          <w:lang w:val="fr-FR"/>
        </w:rPr>
        <w:t>finançable</w:t>
      </w:r>
      <w:r w:rsidR="001A62C9">
        <w:rPr>
          <w:lang w:val="fr-FR"/>
        </w:rPr>
        <w:t> :</w:t>
      </w:r>
      <w:proofErr w:type="gramEnd"/>
    </w:p>
    <w:p w:rsidR="008857B2" w:rsidRDefault="008857B2" w:rsidP="008857B2">
      <w:pPr>
        <w:pBdr>
          <w:left w:val="single" w:sz="4" w:space="4" w:color="auto"/>
          <w:right w:val="single" w:sz="4" w:space="4" w:color="auto"/>
        </w:pBd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part </w:t>
      </w:r>
      <w:r w:rsidRPr="008857B2">
        <w:rPr>
          <w:b/>
          <w:lang w:val="fr-FR"/>
        </w:rPr>
        <w:t>no reemborsable :</w:t>
      </w:r>
    </w:p>
    <w:p w:rsidR="008857B2" w:rsidRPr="008857B2" w:rsidRDefault="008857B2" w:rsidP="008857B2">
      <w:pPr>
        <w:pBdr>
          <w:left w:val="single" w:sz="4" w:space="4" w:color="auto"/>
          <w:right w:val="single" w:sz="4" w:space="4" w:color="auto"/>
        </w:pBdr>
        <w:jc w:val="both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8857B2">
        <w:rPr>
          <w:b/>
          <w:lang w:val="fr-FR"/>
        </w:rPr>
        <w:t>Fins 25% si es subcontrata la universitat</w:t>
      </w:r>
    </w:p>
    <w:p w:rsidR="002D7502" w:rsidRPr="002D7502" w:rsidRDefault="002D7502" w:rsidP="008857B2">
      <w:pPr>
        <w:pBdr>
          <w:left w:val="single" w:sz="4" w:space="4" w:color="auto"/>
          <w:right w:val="single" w:sz="4" w:space="4" w:color="auto"/>
        </w:pBdr>
        <w:jc w:val="both"/>
        <w:rPr>
          <w:lang w:val="fr-FR"/>
        </w:rPr>
      </w:pPr>
      <w:r>
        <w:rPr>
          <w:b/>
          <w:color w:val="0000FF"/>
        </w:rPr>
        <w:t>Cal pressupost mínim:</w:t>
      </w:r>
      <w:r w:rsidRPr="002D7502">
        <w:rPr>
          <w:lang w:val="fr-FR"/>
        </w:rPr>
        <w:t xml:space="preserve"> </w:t>
      </w:r>
      <w:r w:rsidR="001A62C9">
        <w:rPr>
          <w:lang w:val="fr-FR"/>
        </w:rPr>
        <w:tab/>
      </w:r>
      <w:r>
        <w:rPr>
          <w:lang w:val="fr-FR"/>
        </w:rPr>
        <w:t>240.00 euros</w:t>
      </w:r>
    </w:p>
    <w:p w:rsidR="002D7502" w:rsidRDefault="00F56F3F" w:rsidP="008857B2">
      <w:pPr>
        <w:pBdr>
          <w:left w:val="single" w:sz="4" w:space="4" w:color="auto"/>
          <w:right w:val="single" w:sz="4" w:space="4" w:color="auto"/>
        </w:pBdr>
        <w:jc w:val="both"/>
      </w:pPr>
      <w:r>
        <w:rPr>
          <w:b/>
          <w:color w:val="0000FF"/>
        </w:rPr>
        <w:t>Quin termini</w:t>
      </w:r>
      <w:r w:rsidR="002D7502" w:rsidRPr="001A62C9">
        <w:rPr>
          <w:b/>
          <w:color w:val="0000FF"/>
        </w:rPr>
        <w:t>:</w:t>
      </w:r>
      <w:r w:rsidR="002D7502" w:rsidRPr="002D7502">
        <w:t xml:space="preserve"> </w:t>
      </w:r>
      <w:r w:rsidR="001A62C9">
        <w:tab/>
      </w:r>
      <w:r w:rsidR="001A62C9">
        <w:tab/>
      </w:r>
      <w:r w:rsidR="002D7502">
        <w:t>Oberta permanentment</w:t>
      </w:r>
    </w:p>
    <w:p w:rsidR="002D7502" w:rsidRPr="002D7502" w:rsidRDefault="002D7502" w:rsidP="008857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4"/>
          <w:szCs w:val="24"/>
          <w:lang w:val="fr-FR"/>
        </w:rPr>
      </w:pPr>
      <w:r w:rsidRPr="001A62C9">
        <w:rPr>
          <w:b/>
          <w:color w:val="0000FF"/>
        </w:rPr>
        <w:t>Vull més informació:</w:t>
      </w:r>
      <w:r w:rsidRPr="002D7502">
        <w:t xml:space="preserve"> </w:t>
      </w:r>
      <w:r w:rsidR="001A62C9">
        <w:tab/>
      </w:r>
      <w:hyperlink r:id="rId15" w:history="1">
        <w:r w:rsidRPr="001A62C9">
          <w:rPr>
            <w:rStyle w:val="Enlla"/>
          </w:rPr>
          <w:t>CDTI - Projectes PID</w:t>
        </w:r>
      </w:hyperlink>
    </w:p>
    <w:p w:rsidR="006E0C58" w:rsidRDefault="006E0C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0DBA" w:rsidRDefault="00910DBA">
      <w:pPr>
        <w:rPr>
          <w:sz w:val="24"/>
          <w:szCs w:val="24"/>
        </w:rPr>
      </w:pPr>
    </w:p>
    <w:p w:rsidR="001A62C9" w:rsidRPr="00831E17" w:rsidRDefault="00831E17" w:rsidP="00C444D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color w:val="FF0000"/>
          <w:sz w:val="24"/>
          <w:szCs w:val="24"/>
        </w:rPr>
      </w:pPr>
      <w:r w:rsidRPr="00831E17">
        <w:rPr>
          <w:b/>
          <w:color w:val="FF0000"/>
          <w:sz w:val="24"/>
          <w:szCs w:val="24"/>
        </w:rPr>
        <w:t>Ajuts per a P</w:t>
      </w:r>
      <w:r w:rsidR="001A62C9" w:rsidRPr="00831E17">
        <w:rPr>
          <w:b/>
          <w:color w:val="FF0000"/>
          <w:sz w:val="24"/>
          <w:szCs w:val="24"/>
        </w:rPr>
        <w:t>rojectes de Cooperació Inter</w:t>
      </w:r>
      <w:r w:rsidR="00B0401C" w:rsidRPr="00831E17">
        <w:rPr>
          <w:b/>
          <w:color w:val="FF0000"/>
          <w:sz w:val="24"/>
          <w:szCs w:val="24"/>
        </w:rPr>
        <w:t>empreses Nacional</w:t>
      </w:r>
    </w:p>
    <w:p w:rsidR="00B0401C" w:rsidRPr="003159D1" w:rsidRDefault="00B0401C" w:rsidP="00C444D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2124" w:hanging="2124"/>
        <w:jc w:val="both"/>
      </w:pPr>
      <w:r w:rsidRPr="003159D1">
        <w:rPr>
          <w:b/>
          <w:color w:val="0000FF"/>
        </w:rPr>
        <w:t>Quin objecte:</w:t>
      </w:r>
      <w:r w:rsidRPr="002D7502">
        <w:rPr>
          <w:lang w:val="fr-FR"/>
        </w:rPr>
        <w:t xml:space="preserve"> 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="00B62F62" w:rsidRPr="003159D1">
        <w:t>Projectes d’</w:t>
      </w:r>
      <w:r w:rsidRPr="003159D1">
        <w:t xml:space="preserve">R+D </w:t>
      </w:r>
      <w:r w:rsidR="00831E17" w:rsidRPr="003159D1">
        <w:t xml:space="preserve"> realitzats per </w:t>
      </w:r>
      <w:r w:rsidR="00B62F62" w:rsidRPr="003159D1">
        <w:t xml:space="preserve">una </w:t>
      </w:r>
      <w:r w:rsidR="00831E17" w:rsidRPr="003159D1">
        <w:t>agrupació d’empreses.</w:t>
      </w:r>
    </w:p>
    <w:p w:rsidR="00B0401C" w:rsidRDefault="00B0401C" w:rsidP="00C444D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rPr>
          <w:b/>
          <w:color w:val="0000FF"/>
        </w:rPr>
        <w:t>Qui els</w:t>
      </w:r>
      <w:r w:rsidRPr="00D3142F">
        <w:rPr>
          <w:b/>
          <w:color w:val="0000FF"/>
        </w:rPr>
        <w:t xml:space="preserve"> convoca:</w:t>
      </w:r>
      <w:r w:rsidRPr="002D7502">
        <w:t xml:space="preserve"> </w:t>
      </w:r>
      <w:r>
        <w:tab/>
        <w:t>CDTI (Centro para el Desarrollo Tecnológico Industrial)</w:t>
      </w:r>
    </w:p>
    <w:p w:rsidR="00E964DE" w:rsidRPr="00F56F3F" w:rsidRDefault="00B0401C" w:rsidP="00C444D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lang w:val="en-US"/>
        </w:rPr>
      </w:pPr>
      <w:r w:rsidRPr="00F56F3F">
        <w:rPr>
          <w:b/>
          <w:color w:val="0000FF"/>
          <w:lang w:val="en-US"/>
        </w:rPr>
        <w:t>Qui els pot demanar:</w:t>
      </w:r>
      <w:r w:rsidRPr="00F56F3F">
        <w:rPr>
          <w:lang w:val="en-US"/>
        </w:rPr>
        <w:t xml:space="preserve"> </w:t>
      </w:r>
      <w:r w:rsidRPr="00F56F3F">
        <w:rPr>
          <w:lang w:val="en-US"/>
        </w:rPr>
        <w:tab/>
      </w:r>
      <w:r w:rsidR="00F56F3F" w:rsidRPr="00F56F3F">
        <w:rPr>
          <w:lang w:val="en-US"/>
        </w:rPr>
        <w:t xml:space="preserve">Mínim </w:t>
      </w:r>
      <w:r w:rsidR="00B62F62" w:rsidRPr="00F56F3F">
        <w:rPr>
          <w:lang w:val="en-US"/>
        </w:rPr>
        <w:t>2 empreses (</w:t>
      </w:r>
      <w:r w:rsidR="00E964DE" w:rsidRPr="00F56F3F">
        <w:rPr>
          <w:lang w:val="en-US"/>
        </w:rPr>
        <w:t>1 PIME)</w:t>
      </w:r>
      <w:r w:rsidR="00B62F62" w:rsidRPr="00F56F3F">
        <w:rPr>
          <w:lang w:val="en-US"/>
        </w:rPr>
        <w:t xml:space="preserve"> per projecte</w:t>
      </w:r>
    </w:p>
    <w:p w:rsidR="00B0401C" w:rsidRDefault="00E964DE" w:rsidP="00C444D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lang w:val="fr-FR"/>
        </w:rPr>
      </w:pPr>
      <w:r w:rsidRPr="00C444D0">
        <w:rPr>
          <w:b/>
          <w:color w:val="0000FF"/>
          <w:lang w:val="en-US"/>
        </w:rPr>
        <w:t>Quin tipus d’ajut:</w:t>
      </w:r>
      <w:r w:rsidRPr="00C444D0">
        <w:rPr>
          <w:b/>
          <w:color w:val="0000FF"/>
          <w:lang w:val="en-US"/>
        </w:rPr>
        <w:tab/>
      </w:r>
      <w:r w:rsidR="00DD500F" w:rsidRPr="00C444D0">
        <w:rPr>
          <w:lang w:val="en-US"/>
        </w:rPr>
        <w:t>Ajut parcialment reembor</w:t>
      </w:r>
      <w:r w:rsidRPr="00C444D0">
        <w:rPr>
          <w:lang w:val="en-US"/>
        </w:rPr>
        <w:t>sable (APR)</w:t>
      </w:r>
      <w:r w:rsidR="00B0401C" w:rsidRPr="00C444D0">
        <w:rPr>
          <w:b/>
          <w:color w:val="0000FF"/>
          <w:lang w:val="en-US"/>
        </w:rPr>
        <w:tab/>
      </w:r>
    </w:p>
    <w:p w:rsidR="00E964DE" w:rsidRDefault="00E964DE" w:rsidP="00C444D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lang w:val="fr-FR"/>
        </w:rPr>
      </w:pPr>
      <w:r w:rsidRPr="00C444D0">
        <w:rPr>
          <w:b/>
          <w:color w:val="0000FF"/>
          <w:lang w:val="en-US"/>
        </w:rPr>
        <w:t xml:space="preserve">Quant es pot </w:t>
      </w:r>
      <w:proofErr w:type="gramStart"/>
      <w:r w:rsidRPr="00C444D0">
        <w:rPr>
          <w:b/>
          <w:color w:val="0000FF"/>
          <w:lang w:val="en-US"/>
        </w:rPr>
        <w:t>rebre</w:t>
      </w:r>
      <w:r w:rsidRPr="00E964DE">
        <w:rPr>
          <w:color w:val="4F81BD" w:themeColor="accent1"/>
          <w:lang w:val="fr-FR"/>
        </w:rPr>
        <w:t> :</w:t>
      </w:r>
      <w:proofErr w:type="gramEnd"/>
      <w:r>
        <w:rPr>
          <w:lang w:val="fr-FR"/>
        </w:rPr>
        <w:tab/>
        <w:t>Fins 75% del pressupost.</w:t>
      </w:r>
    </w:p>
    <w:p w:rsidR="00E964DE" w:rsidRDefault="00B0401C" w:rsidP="00C444D0">
      <w:pPr>
        <w:pBdr>
          <w:left w:val="single" w:sz="4" w:space="4" w:color="auto"/>
          <w:right w:val="single" w:sz="4" w:space="4" w:color="auto"/>
        </w:pBdr>
        <w:jc w:val="both"/>
        <w:rPr>
          <w:lang w:val="fr-FR"/>
        </w:rPr>
      </w:pPr>
      <w:r w:rsidRPr="00B62F62">
        <w:rPr>
          <w:b/>
          <w:color w:val="0000FF"/>
          <w:lang w:val="en-US"/>
        </w:rPr>
        <w:t>Cal pressupost mínim:</w:t>
      </w:r>
      <w:r w:rsidRPr="002D7502">
        <w:rPr>
          <w:lang w:val="fr-FR"/>
        </w:rPr>
        <w:t xml:space="preserve"> </w:t>
      </w:r>
      <w:r>
        <w:rPr>
          <w:lang w:val="fr-FR"/>
        </w:rPr>
        <w:tab/>
      </w:r>
      <w:r w:rsidR="00B62F62">
        <w:rPr>
          <w:lang w:val="fr-FR"/>
        </w:rPr>
        <w:t>500.00 euros per</w:t>
      </w:r>
      <w:r w:rsidR="00E964DE">
        <w:rPr>
          <w:lang w:val="fr-FR"/>
        </w:rPr>
        <w:t xml:space="preserve"> projecte</w:t>
      </w:r>
      <w:r w:rsidR="00C444D0">
        <w:rPr>
          <w:lang w:val="fr-FR"/>
        </w:rPr>
        <w:t xml:space="preserve"> (240.00 per empresa participant)</w:t>
      </w:r>
    </w:p>
    <w:p w:rsidR="00B0401C" w:rsidRDefault="00B0401C" w:rsidP="00C444D0">
      <w:pPr>
        <w:pBdr>
          <w:left w:val="single" w:sz="4" w:space="4" w:color="auto"/>
          <w:right w:val="single" w:sz="4" w:space="4" w:color="auto"/>
        </w:pBdr>
        <w:jc w:val="both"/>
      </w:pPr>
      <w:r w:rsidRPr="001A62C9">
        <w:rPr>
          <w:b/>
          <w:color w:val="0000FF"/>
        </w:rPr>
        <w:t>Termini fins:</w:t>
      </w:r>
      <w:r w:rsidRPr="002D7502">
        <w:t xml:space="preserve"> </w:t>
      </w:r>
      <w:r>
        <w:tab/>
      </w:r>
      <w:r>
        <w:tab/>
      </w:r>
      <w:r w:rsidR="00E964DE">
        <w:t>Oberta permanentment</w:t>
      </w:r>
    </w:p>
    <w:p w:rsidR="00B0401C" w:rsidRPr="002D7502" w:rsidRDefault="00B0401C" w:rsidP="00C444D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4"/>
          <w:szCs w:val="24"/>
          <w:lang w:val="fr-FR"/>
        </w:rPr>
      </w:pPr>
      <w:r w:rsidRPr="001A62C9">
        <w:rPr>
          <w:b/>
          <w:color w:val="0000FF"/>
        </w:rPr>
        <w:t>Vull més informació:</w:t>
      </w:r>
      <w:r w:rsidRPr="002D7502">
        <w:t xml:space="preserve"> </w:t>
      </w:r>
      <w:r w:rsidR="00831E17">
        <w:tab/>
      </w:r>
      <w:hyperlink r:id="rId16" w:history="1">
        <w:r w:rsidR="00831E17" w:rsidRPr="00831E17">
          <w:rPr>
            <w:rStyle w:val="Enlla"/>
          </w:rPr>
          <w:t>CDTI</w:t>
        </w:r>
      </w:hyperlink>
    </w:p>
    <w:p w:rsidR="00B0401C" w:rsidRDefault="00B0401C">
      <w:pPr>
        <w:rPr>
          <w:sz w:val="24"/>
          <w:szCs w:val="24"/>
        </w:rPr>
      </w:pPr>
    </w:p>
    <w:p w:rsidR="00DB2CB8" w:rsidRDefault="00DB2CB8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B2CB8">
        <w:rPr>
          <w:b/>
          <w:color w:val="FF0000"/>
          <w:sz w:val="24"/>
          <w:szCs w:val="24"/>
        </w:rPr>
        <w:t xml:space="preserve">Obertura d’una línia de crèdit per a la millora de la sostenibilitat del sector turístic </w:t>
      </w:r>
      <w:r w:rsidRPr="00C65260">
        <w:rPr>
          <w:b/>
          <w:i/>
          <w:color w:val="FF0000"/>
          <w:sz w:val="24"/>
          <w:szCs w:val="24"/>
        </w:rPr>
        <w:t>Plan FuturE</w:t>
      </w:r>
    </w:p>
    <w:p w:rsidR="001A62C9" w:rsidRDefault="00DB2CB8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lang w:val="fr-FR"/>
        </w:rPr>
      </w:pPr>
      <w:r w:rsidRPr="00DB2CB8">
        <w:rPr>
          <w:b/>
          <w:color w:val="0000FF"/>
        </w:rPr>
        <w:t>Quin objecte:</w:t>
      </w:r>
      <w:r w:rsidRPr="002D7502">
        <w:rPr>
          <w:lang w:val="fr-FR"/>
        </w:rPr>
        <w:t xml:space="preserve"> </w:t>
      </w:r>
      <w:r w:rsidR="00B62F62">
        <w:rPr>
          <w:lang w:val="fr-FR"/>
        </w:rPr>
        <w:t xml:space="preserve">  </w:t>
      </w:r>
      <w:r w:rsidR="00B62F62">
        <w:rPr>
          <w:lang w:val="fr-FR"/>
        </w:rPr>
        <w:tab/>
        <w:t xml:space="preserve">Inversions en </w:t>
      </w:r>
      <w:r>
        <w:rPr>
          <w:lang w:val="fr-FR"/>
        </w:rPr>
        <w:t>sostenibilitat i eficiència energètica de les instal·lacions turístiques</w:t>
      </w:r>
    </w:p>
    <w:p w:rsidR="00DB2CB8" w:rsidRPr="001621B2" w:rsidRDefault="00DB2CB8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1621B2">
        <w:rPr>
          <w:b/>
          <w:color w:val="0000FF"/>
        </w:rPr>
        <w:t xml:space="preserve">Qui el pot </w:t>
      </w:r>
      <w:proofErr w:type="gramStart"/>
      <w:r w:rsidRPr="001621B2">
        <w:rPr>
          <w:b/>
          <w:color w:val="0000FF"/>
        </w:rPr>
        <w:t>demanar :</w:t>
      </w:r>
      <w:proofErr w:type="gramEnd"/>
      <w:r w:rsidRPr="001621B2">
        <w:rPr>
          <w:b/>
          <w:color w:val="0000FF"/>
        </w:rPr>
        <w:tab/>
      </w:r>
      <w:r w:rsidRPr="001621B2">
        <w:rPr>
          <w:lang w:val="fr-FR"/>
        </w:rPr>
        <w:t>Empreses del sector turístic</w:t>
      </w:r>
    </w:p>
    <w:p w:rsidR="00DB2CB8" w:rsidRDefault="00F56F3F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b/>
          <w:color w:val="0000FF"/>
        </w:rPr>
        <w:t>Quin t</w:t>
      </w:r>
      <w:r w:rsidR="00DB2CB8" w:rsidRPr="001621B2">
        <w:rPr>
          <w:b/>
          <w:color w:val="0000FF"/>
        </w:rPr>
        <w:t xml:space="preserve">ipus </w:t>
      </w:r>
      <w:proofErr w:type="gramStart"/>
      <w:r w:rsidR="00DB2CB8" w:rsidRPr="001621B2">
        <w:rPr>
          <w:b/>
          <w:color w:val="0000FF"/>
        </w:rPr>
        <w:t>d’aju</w:t>
      </w:r>
      <w:r w:rsidR="001621B2" w:rsidRPr="001621B2">
        <w:rPr>
          <w:b/>
          <w:color w:val="0000FF"/>
        </w:rPr>
        <w:t>t :</w:t>
      </w:r>
      <w:proofErr w:type="gramEnd"/>
      <w:r>
        <w:rPr>
          <w:lang w:val="fr-FR"/>
        </w:rPr>
        <w:tab/>
      </w:r>
      <w:r w:rsidR="001621B2">
        <w:rPr>
          <w:lang w:val="fr-FR"/>
        </w:rPr>
        <w:t xml:space="preserve">Préstec, </w:t>
      </w:r>
      <w:r>
        <w:rPr>
          <w:lang w:val="fr-FR"/>
        </w:rPr>
        <w:t xml:space="preserve">que </w:t>
      </w:r>
      <w:r w:rsidR="001621B2">
        <w:rPr>
          <w:lang w:val="fr-FR"/>
        </w:rPr>
        <w:t>pot arribar fins a</w:t>
      </w:r>
      <w:r w:rsidR="00DB2CB8">
        <w:rPr>
          <w:lang w:val="fr-FR"/>
        </w:rPr>
        <w:t>l 90</w:t>
      </w:r>
      <w:r w:rsidR="00B62F62">
        <w:rPr>
          <w:lang w:val="fr-FR"/>
        </w:rPr>
        <w:t>% de la inversió.</w:t>
      </w:r>
    </w:p>
    <w:p w:rsidR="00DB2CB8" w:rsidRPr="001621B2" w:rsidRDefault="00F56F3F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b/>
          <w:color w:val="0000FF"/>
          <w:lang w:val="en-US"/>
        </w:rPr>
        <w:t>Quin t</w:t>
      </w:r>
      <w:r w:rsidR="00DB2CB8" w:rsidRPr="001621B2">
        <w:rPr>
          <w:b/>
          <w:color w:val="0000FF"/>
          <w:lang w:val="en-US"/>
        </w:rPr>
        <w:t>erm</w:t>
      </w:r>
      <w:r>
        <w:rPr>
          <w:b/>
          <w:color w:val="0000FF"/>
          <w:lang w:val="en-US"/>
        </w:rPr>
        <w:t>ini</w:t>
      </w:r>
      <w:r w:rsidR="00DB2CB8" w:rsidRPr="001621B2">
        <w:rPr>
          <w:b/>
          <w:color w:val="0000FF"/>
          <w:lang w:val="en-US"/>
        </w:rPr>
        <w:t>:</w:t>
      </w:r>
      <w:r w:rsidR="00DB2CB8" w:rsidRPr="001621B2">
        <w:rPr>
          <w:lang w:val="en-US"/>
        </w:rPr>
        <w:t xml:space="preserve"> </w:t>
      </w:r>
      <w:r w:rsidR="00DB2CB8" w:rsidRPr="001621B2">
        <w:rPr>
          <w:lang w:val="en-US"/>
        </w:rPr>
        <w:tab/>
      </w:r>
      <w:r w:rsidR="00DB2CB8" w:rsidRPr="001621B2">
        <w:rPr>
          <w:lang w:val="en-US"/>
        </w:rPr>
        <w:tab/>
        <w:t xml:space="preserve">Fins 31/12/2009 </w:t>
      </w:r>
    </w:p>
    <w:p w:rsidR="00DB2CB8" w:rsidRDefault="001621B2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F56F3F">
        <w:rPr>
          <w:b/>
          <w:color w:val="0000FF"/>
          <w:lang w:val="en-US"/>
        </w:rPr>
        <w:t>On es</w:t>
      </w:r>
      <w:r w:rsidR="00F56F3F" w:rsidRPr="00F56F3F">
        <w:rPr>
          <w:b/>
          <w:color w:val="0000FF"/>
          <w:lang w:val="en-US"/>
        </w:rPr>
        <w:t>tà</w:t>
      </w:r>
      <w:r w:rsidRPr="00F56F3F">
        <w:rPr>
          <w:b/>
          <w:color w:val="0000FF"/>
          <w:lang w:val="en-US"/>
        </w:rPr>
        <w:t xml:space="preserve"> </w:t>
      </w:r>
      <w:proofErr w:type="gramStart"/>
      <w:r w:rsidRPr="00F56F3F">
        <w:rPr>
          <w:b/>
          <w:color w:val="0000FF"/>
          <w:lang w:val="en-US"/>
        </w:rPr>
        <w:t>publica</w:t>
      </w:r>
      <w:r w:rsidR="00F56F3F" w:rsidRPr="00F56F3F">
        <w:rPr>
          <w:b/>
          <w:color w:val="0000FF"/>
          <w:lang w:val="en-US"/>
        </w:rPr>
        <w:t>t</w:t>
      </w:r>
      <w:r w:rsidRPr="00F56F3F">
        <w:rPr>
          <w:b/>
          <w:color w:val="0000FF"/>
          <w:lang w:val="en-US"/>
        </w:rPr>
        <w:t> :</w:t>
      </w:r>
      <w:proofErr w:type="gramEnd"/>
      <w:r>
        <w:rPr>
          <w:lang w:val="fr-FR"/>
        </w:rPr>
        <w:tab/>
      </w:r>
      <w:hyperlink r:id="rId17" w:history="1">
        <w:r w:rsidRPr="001621B2">
          <w:rPr>
            <w:rStyle w:val="Enlla"/>
            <w:lang w:val="fr-FR"/>
          </w:rPr>
          <w:t>BOE Núm. 218 - 09/09/2009</w:t>
        </w:r>
      </w:hyperlink>
    </w:p>
    <w:p w:rsidR="001621B2" w:rsidRPr="00F32900" w:rsidRDefault="001621B2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1621B2">
        <w:rPr>
          <w:b/>
          <w:color w:val="0000FF"/>
        </w:rPr>
        <w:t>Vull més informació:</w:t>
      </w:r>
      <w:r w:rsidRPr="001621B2">
        <w:rPr>
          <w:b/>
          <w:color w:val="0000FF"/>
        </w:rPr>
        <w:tab/>
      </w:r>
      <w:hyperlink r:id="rId18" w:history="1">
        <w:proofErr w:type="gramStart"/>
        <w:r w:rsidRPr="001621B2">
          <w:rPr>
            <w:rStyle w:val="Enlla"/>
            <w:b/>
          </w:rPr>
          <w:t>ICO :</w:t>
        </w:r>
        <w:proofErr w:type="gramEnd"/>
        <w:r w:rsidRPr="001621B2">
          <w:rPr>
            <w:rStyle w:val="Enlla"/>
            <w:b/>
          </w:rPr>
          <w:t xml:space="preserve"> Instituto de Crédito Oficial</w:t>
        </w:r>
      </w:hyperlink>
    </w:p>
    <w:p w:rsidR="00F56F3F" w:rsidRDefault="00F56F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71763D" w:rsidRDefault="00327611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Pla d’estímul a la inversió</w:t>
      </w:r>
      <w:r w:rsidR="0071763D">
        <w:rPr>
          <w:b/>
          <w:color w:val="FF0000"/>
          <w:sz w:val="24"/>
          <w:szCs w:val="24"/>
        </w:rPr>
        <w:t xml:space="preserve"> en el sector agroalimentari</w:t>
      </w:r>
    </w:p>
    <w:p w:rsidR="0071763D" w:rsidRPr="0069179C" w:rsidRDefault="0071763D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color w:val="0000FF"/>
        </w:rPr>
      </w:pPr>
      <w:r w:rsidRPr="0069179C">
        <w:rPr>
          <w:b/>
          <w:color w:val="0000FF"/>
        </w:rPr>
        <w:t>Quin objecte:</w:t>
      </w:r>
      <w:r>
        <w:rPr>
          <w:b/>
          <w:color w:val="0000FF"/>
        </w:rPr>
        <w:tab/>
      </w:r>
      <w:r>
        <w:t>Foment de la innovació a les empreses agràries i agroalimentàries</w:t>
      </w:r>
    </w:p>
    <w:p w:rsidR="0071763D" w:rsidRPr="00F02C6D" w:rsidRDefault="0071763D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79C">
        <w:rPr>
          <w:b/>
          <w:color w:val="0000FF"/>
        </w:rPr>
        <w:t>Qui el convoca: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t>Ministeri de Medi Ambient i Medi Rural i Marí</w:t>
      </w:r>
    </w:p>
    <w:p w:rsidR="0071763D" w:rsidRPr="0071763D" w:rsidRDefault="0071763D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  <w:lang w:val="en-US"/>
        </w:rPr>
      </w:pPr>
      <w:r w:rsidRPr="0071763D">
        <w:rPr>
          <w:b/>
          <w:color w:val="0000FF"/>
          <w:lang w:val="en-US"/>
        </w:rPr>
        <w:t>Qui els pot demanar:</w:t>
      </w:r>
      <w:r w:rsidRPr="0071763D">
        <w:rPr>
          <w:b/>
          <w:color w:val="0000FF"/>
          <w:lang w:val="en-US"/>
        </w:rPr>
        <w:tab/>
      </w:r>
      <w:r w:rsidRPr="0071763D">
        <w:rPr>
          <w:lang w:val="en-US"/>
        </w:rPr>
        <w:t>Agricultors, ramaders, cooperatives i empreses aliment</w:t>
      </w:r>
      <w:r>
        <w:rPr>
          <w:lang w:val="en-US"/>
        </w:rPr>
        <w:t>àries</w:t>
      </w:r>
    </w:p>
    <w:p w:rsidR="0071763D" w:rsidRPr="00327611" w:rsidRDefault="0071763D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0000FF"/>
        </w:rPr>
        <w:t>Quin tipus d’ajut</w:t>
      </w:r>
      <w:r w:rsidRPr="0069179C">
        <w:rPr>
          <w:b/>
          <w:color w:val="0000FF"/>
        </w:rPr>
        <w:t>:</w:t>
      </w:r>
      <w:r>
        <w:rPr>
          <w:b/>
          <w:color w:val="0000FF"/>
        </w:rPr>
        <w:tab/>
      </w:r>
      <w:r w:rsidRPr="00327611">
        <w:t>Bonificació interessos de préstecs amb algunes línies ICO</w:t>
      </w:r>
    </w:p>
    <w:p w:rsidR="0071763D" w:rsidRPr="0071763D" w:rsidRDefault="0071763D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71763D">
        <w:rPr>
          <w:b/>
          <w:color w:val="0000FF"/>
        </w:rPr>
        <w:t>On està convocat:</w:t>
      </w:r>
      <w:r w:rsidRPr="0071763D">
        <w:rPr>
          <w:b/>
          <w:color w:val="0000FF"/>
        </w:rPr>
        <w:tab/>
      </w:r>
      <w:hyperlink r:id="rId19" w:history="1">
        <w:r w:rsidRPr="0071763D">
          <w:rPr>
            <w:rStyle w:val="Enlla"/>
            <w:b/>
          </w:rPr>
          <w:t>BOE núm. 96 - 20/04/2009</w:t>
        </w:r>
      </w:hyperlink>
    </w:p>
    <w:p w:rsidR="0071763D" w:rsidRPr="00327611" w:rsidRDefault="0071763D" w:rsidP="0088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327611">
        <w:rPr>
          <w:b/>
          <w:color w:val="0000FF"/>
        </w:rPr>
        <w:t>Vull més informació:</w:t>
      </w:r>
      <w:r w:rsidRPr="00327611">
        <w:rPr>
          <w:b/>
          <w:color w:val="0000FF"/>
        </w:rPr>
        <w:tab/>
      </w:r>
      <w:hyperlink r:id="rId20" w:history="1">
        <w:r w:rsidRPr="00327611">
          <w:rPr>
            <w:rStyle w:val="Enlla"/>
            <w:b/>
          </w:rPr>
          <w:t>Ministeri de Medi Ambient i Medi Rural i Marí</w:t>
        </w:r>
      </w:hyperlink>
      <w:r w:rsidRPr="00327611">
        <w:rPr>
          <w:b/>
          <w:color w:val="0000FF"/>
        </w:rPr>
        <w:t xml:space="preserve">   </w:t>
      </w:r>
    </w:p>
    <w:p w:rsidR="0071763D" w:rsidRPr="00327611" w:rsidRDefault="0071763D" w:rsidP="00F56F3F">
      <w:pPr>
        <w:rPr>
          <w:b/>
          <w:color w:val="FF0000"/>
          <w:sz w:val="24"/>
          <w:szCs w:val="24"/>
        </w:rPr>
      </w:pPr>
    </w:p>
    <w:p w:rsidR="00F56F3F" w:rsidRDefault="00F56F3F">
      <w:pPr>
        <w:rPr>
          <w:b/>
          <w:color w:val="FF0000"/>
          <w:sz w:val="28"/>
          <w:szCs w:val="28"/>
        </w:rPr>
      </w:pPr>
    </w:p>
    <w:p w:rsidR="00327611" w:rsidRDefault="0032761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C1D97" w:rsidRDefault="006C1D97" w:rsidP="006C1D97">
      <w:pPr>
        <w:pBdr>
          <w:bottom w:val="thickThinMediumGap" w:sz="24" w:space="1" w:color="auto"/>
        </w:pBdr>
        <w:rPr>
          <w:b/>
          <w:color w:val="FF0000"/>
          <w:sz w:val="28"/>
          <w:szCs w:val="28"/>
        </w:rPr>
      </w:pPr>
    </w:p>
    <w:p w:rsidR="006C1D97" w:rsidRPr="00934433" w:rsidRDefault="004B0313" w:rsidP="006C1D97">
      <w:pPr>
        <w:pBdr>
          <w:bottom w:val="thickThinMediumGap" w:sz="24" w:space="1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AJUTS ADMINISTRACIÓ DE CATALUNYA</w:t>
      </w:r>
    </w:p>
    <w:p w:rsidR="006E0C58" w:rsidRDefault="006E0C58" w:rsidP="001621B2">
      <w:pPr>
        <w:rPr>
          <w:b/>
          <w:color w:val="FF0000"/>
          <w:sz w:val="24"/>
          <w:szCs w:val="24"/>
        </w:rPr>
      </w:pPr>
    </w:p>
    <w:p w:rsidR="006E0C58" w:rsidRPr="006E0C58" w:rsidRDefault="006E0C58" w:rsidP="003503F7">
      <w:pPr>
        <w:pBdr>
          <w:top w:val="single" w:sz="4" w:space="1" w:color="auto"/>
          <w:left w:val="single" w:sz="4" w:space="4" w:color="auto"/>
        </w:pBdr>
        <w:rPr>
          <w:b/>
          <w:color w:val="FF0000"/>
          <w:sz w:val="24"/>
          <w:szCs w:val="24"/>
        </w:rPr>
      </w:pPr>
      <w:r w:rsidRPr="006E0C58">
        <w:rPr>
          <w:b/>
          <w:color w:val="FF0000"/>
          <w:sz w:val="24"/>
          <w:szCs w:val="24"/>
        </w:rPr>
        <w:t>Convocatòria Ajuts LIDEREU/2009 - Modalitat 2</w:t>
      </w:r>
    </w:p>
    <w:tbl>
      <w:tblPr>
        <w:tblW w:w="0" w:type="auto"/>
        <w:tblLook w:val="00A0"/>
      </w:tblPr>
      <w:tblGrid>
        <w:gridCol w:w="2235"/>
        <w:gridCol w:w="6409"/>
      </w:tblGrid>
      <w:tr w:rsidR="006D523B" w:rsidRPr="005C39AB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14151B" w:rsidRDefault="006D523B" w:rsidP="00C444D0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Quin objecte: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Pr="005C39AB" w:rsidRDefault="006D523B" w:rsidP="00C444D0">
            <w:pPr>
              <w:spacing w:after="0" w:line="240" w:lineRule="auto"/>
            </w:pPr>
            <w:r>
              <w:rPr>
                <w:rFonts w:cs="Tahoma"/>
                <w:color w:val="3A3736"/>
              </w:rPr>
              <w:t>P</w:t>
            </w:r>
            <w:r w:rsidRPr="005C39AB">
              <w:rPr>
                <w:rFonts w:cs="Tahoma"/>
                <w:color w:val="3A3736"/>
              </w:rPr>
              <w:t>otenciar el lideratge i la gestió professional de projectes de recerca del 7è Programa Marc de la Unió Europea.</w:t>
            </w:r>
          </w:p>
        </w:tc>
      </w:tr>
      <w:tr w:rsidR="006D523B" w:rsidRPr="005C39AB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14151B" w:rsidRDefault="006D523B" w:rsidP="00C444D0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Qui el</w:t>
            </w:r>
            <w:r w:rsidRPr="0014151B">
              <w:rPr>
                <w:b/>
                <w:color w:val="0000FF"/>
              </w:rPr>
              <w:t xml:space="preserve"> convoca: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Pr="005C39AB" w:rsidRDefault="006D523B" w:rsidP="00C444D0">
            <w:pPr>
              <w:spacing w:after="0" w:line="240" w:lineRule="auto"/>
            </w:pPr>
            <w:r w:rsidRPr="005C39AB">
              <w:rPr>
                <w:rFonts w:cs="Tahoma"/>
                <w:color w:val="3A3736"/>
              </w:rPr>
              <w:t>DURSI / AGAUR</w:t>
            </w:r>
          </w:p>
        </w:tc>
      </w:tr>
      <w:tr w:rsidR="006D523B" w:rsidRPr="00EF5E78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14151B" w:rsidRDefault="006D523B" w:rsidP="00C444D0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 xml:space="preserve">Qui </w:t>
            </w:r>
            <w:r>
              <w:rPr>
                <w:b/>
                <w:color w:val="0000FF"/>
              </w:rPr>
              <w:t>el</w:t>
            </w:r>
            <w:r w:rsidRPr="0014151B">
              <w:rPr>
                <w:b/>
                <w:color w:val="0000FF"/>
              </w:rPr>
              <w:t xml:space="preserve"> pot demanar: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Pr="006D523B" w:rsidRDefault="006D523B" w:rsidP="00C444D0">
            <w:pPr>
              <w:rPr>
                <w:rFonts w:cs="Tahoma"/>
                <w:color w:val="3A3736"/>
              </w:rPr>
            </w:pPr>
            <w:r w:rsidRPr="006D523B">
              <w:rPr>
                <w:rFonts w:cs="Tahoma"/>
                <w:color w:val="3A3736"/>
              </w:rPr>
              <w:t xml:space="preserve">Universitats públiques i privades de Catalunya </w:t>
            </w:r>
          </w:p>
          <w:p w:rsidR="006D523B" w:rsidRPr="00EF5E78" w:rsidRDefault="006D523B" w:rsidP="00C444D0">
            <w:r w:rsidRPr="006D523B">
              <w:rPr>
                <w:rFonts w:cs="Tahoma"/>
                <w:color w:val="3A3736"/>
              </w:rPr>
              <w:t>Centres de recerca públics i privats de Catalunya</w:t>
            </w:r>
          </w:p>
        </w:tc>
      </w:tr>
      <w:tr w:rsidR="006D523B" w:rsidRPr="0014151B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14151B" w:rsidRDefault="006D523B" w:rsidP="00C444D0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Quin tipus d’ajuts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Default="006D523B" w:rsidP="00C444D0">
            <w:pPr>
              <w:spacing w:after="0" w:line="240" w:lineRule="auto"/>
              <w:rPr>
                <w:rFonts w:cs="Tahoma"/>
                <w:color w:val="3A3736"/>
              </w:rPr>
            </w:pPr>
            <w:r>
              <w:rPr>
                <w:rFonts w:cs="Tahoma"/>
                <w:color w:val="3A3736"/>
              </w:rPr>
              <w:t xml:space="preserve">Modalitat 2: </w:t>
            </w:r>
            <w:r w:rsidRPr="00144D9E">
              <w:rPr>
                <w:rFonts w:cs="Tahoma"/>
                <w:color w:val="3A3736"/>
              </w:rPr>
              <w:t xml:space="preserve"> </w:t>
            </w:r>
          </w:p>
          <w:p w:rsidR="006D523B" w:rsidRDefault="006D523B" w:rsidP="00C444D0">
            <w:pPr>
              <w:spacing w:after="0" w:line="240" w:lineRule="auto"/>
              <w:rPr>
                <w:rFonts w:cs="Tahoma"/>
                <w:color w:val="3A3736"/>
              </w:rPr>
            </w:pPr>
          </w:p>
          <w:p w:rsidR="006D523B" w:rsidRDefault="006D523B" w:rsidP="00C444D0">
            <w:pPr>
              <w:spacing w:after="0" w:line="240" w:lineRule="auto"/>
              <w:rPr>
                <w:rFonts w:cs="Tahoma"/>
                <w:color w:val="3A3736"/>
              </w:rPr>
            </w:pPr>
            <w:r w:rsidRPr="00144D9E">
              <w:rPr>
                <w:rFonts w:cs="Tahoma"/>
                <w:color w:val="3A3736"/>
              </w:rPr>
              <w:t xml:space="preserve">Ajuts de suport a </w:t>
            </w:r>
            <w:r w:rsidRPr="00682D58">
              <w:rPr>
                <w:rFonts w:cs="Tahoma"/>
                <w:b/>
                <w:color w:val="3A3736"/>
              </w:rPr>
              <w:t xml:space="preserve">l’elaboració de propostes i la negociació de projectes </w:t>
            </w:r>
            <w:r w:rsidRPr="00144D9E">
              <w:rPr>
                <w:rFonts w:cs="Tahoma"/>
                <w:color w:val="3A3736"/>
              </w:rPr>
              <w:t xml:space="preserve">adreçats a convocatòries del 7è PM que compleixin els </w:t>
            </w:r>
            <w:r w:rsidRPr="00682D58">
              <w:rPr>
                <w:rFonts w:cs="Tahoma"/>
                <w:b/>
                <w:color w:val="3A3736"/>
              </w:rPr>
              <w:t>següents requisits:</w:t>
            </w:r>
          </w:p>
          <w:p w:rsidR="006D523B" w:rsidRPr="00144D9E" w:rsidRDefault="006D523B" w:rsidP="00C444D0">
            <w:pPr>
              <w:spacing w:after="0" w:line="240" w:lineRule="auto"/>
            </w:pPr>
          </w:p>
          <w:p w:rsidR="006D523B" w:rsidRPr="00144D9E" w:rsidRDefault="006D523B" w:rsidP="00C444D0">
            <w:pPr>
              <w:numPr>
                <w:ilvl w:val="0"/>
                <w:numId w:val="10"/>
              </w:numPr>
              <w:spacing w:after="0" w:line="240" w:lineRule="auto"/>
            </w:pPr>
            <w:r w:rsidRPr="006F2611">
              <w:rPr>
                <w:rFonts w:cs="Tahoma"/>
                <w:b/>
                <w:color w:val="3A3736"/>
              </w:rPr>
              <w:t>Liderades</w:t>
            </w:r>
            <w:r w:rsidRPr="00144D9E">
              <w:rPr>
                <w:rFonts w:cs="Tahoma"/>
                <w:color w:val="3A3736"/>
              </w:rPr>
              <w:t xml:space="preserve"> per un membre d’un equip de recerca de Catalunya.</w:t>
            </w:r>
            <w:r w:rsidRPr="00144D9E">
              <w:rPr>
                <w:rFonts w:cs="Tahoma"/>
                <w:color w:val="3A3736"/>
              </w:rPr>
              <w:br/>
            </w:r>
          </w:p>
          <w:p w:rsidR="006D523B" w:rsidRDefault="006D523B" w:rsidP="00C444D0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cs="Tahoma"/>
                <w:color w:val="3A3736"/>
              </w:rPr>
              <w:t>P</w:t>
            </w:r>
            <w:r w:rsidRPr="00144D9E">
              <w:rPr>
                <w:rFonts w:cs="Tahoma"/>
                <w:color w:val="3A3736"/>
              </w:rPr>
              <w:t>resentades a una convocatòria del 7è PM publicada entre l’1 de novembre de 2008 i el 30 de novembre de 2009 (ambdós inclosos).</w:t>
            </w:r>
            <w:r w:rsidRPr="00144D9E">
              <w:rPr>
                <w:rFonts w:cs="Tahoma"/>
                <w:color w:val="3A3736"/>
              </w:rPr>
              <w:br/>
            </w:r>
          </w:p>
          <w:p w:rsidR="006D523B" w:rsidRPr="0014151B" w:rsidRDefault="006D523B" w:rsidP="00C444D0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cs="Tahoma"/>
                <w:color w:val="3A3736"/>
              </w:rPr>
              <w:t>C</w:t>
            </w:r>
            <w:r w:rsidRPr="00144D9E">
              <w:rPr>
                <w:rFonts w:cs="Tahoma"/>
                <w:color w:val="3A3736"/>
              </w:rPr>
              <w:t>onstituïdes per un consorci d’un mínim de 2 participants.</w:t>
            </w:r>
          </w:p>
        </w:tc>
      </w:tr>
      <w:tr w:rsidR="006D523B" w:rsidRPr="00682D58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14151B" w:rsidRDefault="006D523B" w:rsidP="00C444D0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Termini fins: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Pr="00682D58" w:rsidRDefault="006D523B" w:rsidP="00C444D0">
            <w:pPr>
              <w:spacing w:after="0" w:line="240" w:lineRule="auto"/>
            </w:pPr>
            <w:r w:rsidRPr="00682D58">
              <w:t>15/12/2009</w:t>
            </w:r>
            <w:r>
              <w:t xml:space="preserve"> (Modalitat 2)</w:t>
            </w:r>
          </w:p>
        </w:tc>
      </w:tr>
      <w:tr w:rsidR="006D523B" w:rsidRPr="006D6ABC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714FF4" w:rsidRDefault="006D523B" w:rsidP="00C444D0">
            <w:pPr>
              <w:jc w:val="both"/>
              <w:rPr>
                <w:b/>
                <w:color w:val="0000FF"/>
              </w:rPr>
            </w:pPr>
            <w:r w:rsidRPr="00714FF4">
              <w:rPr>
                <w:b/>
                <w:color w:val="0000FF"/>
              </w:rPr>
              <w:t>Quant subvencionen: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Default="006D523B" w:rsidP="00C444D0">
            <w:pPr>
              <w:pStyle w:val="Pargrafdellista"/>
              <w:spacing w:after="0" w:line="240" w:lineRule="auto"/>
              <w:ind w:left="0"/>
              <w:rPr>
                <w:rFonts w:cs="Tahoma"/>
                <w:color w:val="3A3736"/>
              </w:rPr>
            </w:pPr>
            <w:r w:rsidRPr="006D6ABC">
              <w:rPr>
                <w:rFonts w:cs="Tahoma"/>
                <w:color w:val="3A3736"/>
              </w:rPr>
              <w:t xml:space="preserve">6.000 euros per sol•licitud. </w:t>
            </w:r>
          </w:p>
          <w:p w:rsidR="006D523B" w:rsidRPr="006D6ABC" w:rsidRDefault="006D523B" w:rsidP="00C444D0">
            <w:pPr>
              <w:pStyle w:val="Pargrafdellista"/>
              <w:spacing w:after="0" w:line="240" w:lineRule="auto"/>
              <w:ind w:left="0"/>
            </w:pPr>
          </w:p>
        </w:tc>
      </w:tr>
      <w:tr w:rsidR="006D523B" w:rsidRPr="006D6ABC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714FF4" w:rsidRDefault="006D523B" w:rsidP="00C444D0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Què subvencionen: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Default="006D523B" w:rsidP="00C444D0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3A3736"/>
              </w:rPr>
            </w:pPr>
            <w:r>
              <w:rPr>
                <w:rFonts w:cs="Tahoma"/>
                <w:color w:val="3A3736"/>
              </w:rPr>
              <w:t>P</w:t>
            </w:r>
            <w:r w:rsidRPr="006D6ABC">
              <w:rPr>
                <w:rFonts w:cs="Tahoma"/>
                <w:color w:val="3A3736"/>
              </w:rPr>
              <w:t>ersonal eventual per a la pre</w:t>
            </w:r>
            <w:r>
              <w:rPr>
                <w:rFonts w:cs="Tahoma"/>
                <w:color w:val="3A3736"/>
              </w:rPr>
              <w:t>paració i negociació de la proposta,</w:t>
            </w:r>
            <w:r w:rsidRPr="006D6ABC">
              <w:rPr>
                <w:rFonts w:cs="Tahoma"/>
                <w:color w:val="3A3736"/>
              </w:rPr>
              <w:t xml:space="preserve"> </w:t>
            </w:r>
          </w:p>
          <w:p w:rsidR="006D523B" w:rsidRDefault="006D523B" w:rsidP="00C444D0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3A3736"/>
              </w:rPr>
            </w:pPr>
            <w:r>
              <w:rPr>
                <w:rFonts w:cs="Tahoma"/>
                <w:color w:val="3A3736"/>
              </w:rPr>
              <w:t>M</w:t>
            </w:r>
            <w:r w:rsidRPr="006D6ABC">
              <w:rPr>
                <w:rFonts w:cs="Tahoma"/>
                <w:color w:val="3A3736"/>
              </w:rPr>
              <w:t>obilitat dels membres de l’equip de r</w:t>
            </w:r>
            <w:r>
              <w:rPr>
                <w:rFonts w:cs="Tahoma"/>
                <w:color w:val="3A3736"/>
              </w:rPr>
              <w:t xml:space="preserve">ecerca que lidera el projecte </w:t>
            </w:r>
          </w:p>
          <w:p w:rsidR="006D523B" w:rsidRDefault="006D523B" w:rsidP="00C444D0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3A3736"/>
              </w:rPr>
            </w:pPr>
            <w:r>
              <w:rPr>
                <w:rFonts w:cs="Tahoma"/>
                <w:color w:val="3A3736"/>
              </w:rPr>
              <w:t>A</w:t>
            </w:r>
            <w:r w:rsidRPr="006D6ABC">
              <w:rPr>
                <w:rFonts w:cs="Tahoma"/>
                <w:color w:val="3A3736"/>
              </w:rPr>
              <w:t>ltres despeses ocasionades per</w:t>
            </w:r>
            <w:r>
              <w:rPr>
                <w:rFonts w:cs="Tahoma"/>
                <w:color w:val="3A3736"/>
              </w:rPr>
              <w:t xml:space="preserve"> a la constitució del consorci</w:t>
            </w:r>
          </w:p>
          <w:p w:rsidR="006D523B" w:rsidRDefault="006D523B" w:rsidP="00C444D0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3A3736"/>
              </w:rPr>
            </w:pPr>
            <w:r>
              <w:rPr>
                <w:rFonts w:cs="Tahoma"/>
                <w:color w:val="3A3736"/>
              </w:rPr>
              <w:t>S</w:t>
            </w:r>
            <w:r w:rsidRPr="006D6ABC">
              <w:rPr>
                <w:rFonts w:cs="Tahoma"/>
                <w:color w:val="3A3736"/>
              </w:rPr>
              <w:t>ubcontractació de servei</w:t>
            </w:r>
            <w:r>
              <w:rPr>
                <w:rFonts w:cs="Tahoma"/>
                <w:color w:val="3A3736"/>
              </w:rPr>
              <w:t>s amb una valor afegir</w:t>
            </w:r>
            <w:r w:rsidRPr="006D6ABC">
              <w:rPr>
                <w:rFonts w:cs="Tahoma"/>
                <w:color w:val="3A3736"/>
              </w:rPr>
              <w:t xml:space="preserve"> (fins a un màxim del 40% del pressupost).</w:t>
            </w:r>
          </w:p>
          <w:p w:rsidR="006E0C58" w:rsidRPr="006D6ABC" w:rsidRDefault="006E0C58" w:rsidP="00C444D0">
            <w:pPr>
              <w:pStyle w:val="Pargrafdellista"/>
              <w:spacing w:after="0" w:line="240" w:lineRule="auto"/>
              <w:ind w:left="360"/>
              <w:rPr>
                <w:rFonts w:cs="Tahoma"/>
                <w:color w:val="3A3736"/>
              </w:rPr>
            </w:pPr>
          </w:p>
        </w:tc>
      </w:tr>
      <w:tr w:rsidR="006D523B" w:rsidRPr="0014151B" w:rsidTr="003503F7"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523B" w:rsidRPr="0014151B" w:rsidRDefault="006D523B" w:rsidP="00C444D0">
            <w:pPr>
              <w:jc w:val="both"/>
              <w:rPr>
                <w:b/>
                <w:color w:val="0000FF"/>
              </w:rPr>
            </w:pPr>
            <w:r w:rsidRPr="0014151B">
              <w:rPr>
                <w:b/>
                <w:color w:val="0000FF"/>
              </w:rPr>
              <w:t>On està convocat:</w:t>
            </w:r>
          </w:p>
        </w:tc>
        <w:tc>
          <w:tcPr>
            <w:tcW w:w="6409" w:type="dxa"/>
            <w:tcBorders>
              <w:right w:val="single" w:sz="4" w:space="0" w:color="auto"/>
            </w:tcBorders>
          </w:tcPr>
          <w:p w:rsidR="006D523B" w:rsidRDefault="006D523B" w:rsidP="00C444D0">
            <w:pPr>
              <w:spacing w:after="0" w:line="240" w:lineRule="auto"/>
            </w:pPr>
            <w:hyperlink r:id="rId21" w:history="1">
              <w:r>
                <w:rPr>
                  <w:rStyle w:val="Enlla"/>
                </w:rPr>
                <w:t>DOGC Núm. 5341 - 18/03/2009</w:t>
              </w:r>
            </w:hyperlink>
          </w:p>
          <w:p w:rsidR="006D523B" w:rsidRPr="0014151B" w:rsidRDefault="006D523B" w:rsidP="00C444D0">
            <w:pPr>
              <w:spacing w:after="0" w:line="240" w:lineRule="auto"/>
            </w:pPr>
          </w:p>
        </w:tc>
      </w:tr>
      <w:tr w:rsidR="006D523B" w:rsidRPr="0014151B" w:rsidTr="003503F7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523B" w:rsidRPr="0014151B" w:rsidRDefault="006D523B" w:rsidP="00C444D0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Vull més informació:</w:t>
            </w:r>
          </w:p>
        </w:tc>
        <w:tc>
          <w:tcPr>
            <w:tcW w:w="6409" w:type="dxa"/>
            <w:tcBorders>
              <w:bottom w:val="single" w:sz="4" w:space="0" w:color="auto"/>
              <w:right w:val="single" w:sz="4" w:space="0" w:color="auto"/>
            </w:tcBorders>
          </w:tcPr>
          <w:p w:rsidR="006D523B" w:rsidRDefault="006D523B" w:rsidP="00C444D0">
            <w:pPr>
              <w:spacing w:after="0" w:line="240" w:lineRule="auto"/>
            </w:pPr>
            <w:hyperlink r:id="rId22" w:history="1">
              <w:r>
                <w:rPr>
                  <w:rStyle w:val="Enlla"/>
                </w:rPr>
                <w:t>AGAUR</w:t>
              </w:r>
            </w:hyperlink>
          </w:p>
          <w:p w:rsidR="006D523B" w:rsidRPr="0014151B" w:rsidRDefault="006D523B" w:rsidP="00C444D0">
            <w:pPr>
              <w:spacing w:after="0" w:line="240" w:lineRule="auto"/>
            </w:pPr>
          </w:p>
        </w:tc>
      </w:tr>
    </w:tbl>
    <w:p w:rsidR="006E0C58" w:rsidRDefault="006E0C58" w:rsidP="001621B2"/>
    <w:p w:rsidR="006E0C58" w:rsidRDefault="006E0C58">
      <w:r>
        <w:br w:type="page"/>
      </w:r>
    </w:p>
    <w:p w:rsidR="006E0C58" w:rsidRPr="008F1A1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Subvencions en l’àmbit de la formació, difusió, informació i assessorament en l’àmbit de l’energia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sz w:val="24"/>
          <w:szCs w:val="24"/>
        </w:rPr>
      </w:pPr>
      <w:r w:rsidRPr="00FD02C3">
        <w:rPr>
          <w:b/>
          <w:color w:val="0000FF"/>
        </w:rPr>
        <w:t>Quin objecte:</w:t>
      </w:r>
      <w:r>
        <w:rPr>
          <w:sz w:val="24"/>
          <w:szCs w:val="24"/>
        </w:rPr>
        <w:tab/>
        <w:t>Cursos de formació sobre eficiència energètica, normativa energètica als edificis i energies renovables.</w:t>
      </w:r>
    </w:p>
    <w:p w:rsidR="006E0C58" w:rsidRPr="00250362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sz w:val="24"/>
          <w:szCs w:val="24"/>
        </w:rPr>
      </w:pPr>
      <w:r>
        <w:rPr>
          <w:b/>
          <w:color w:val="0000FF"/>
        </w:rPr>
        <w:tab/>
      </w:r>
      <w:r w:rsidRPr="00250362">
        <w:rPr>
          <w:sz w:val="24"/>
          <w:szCs w:val="24"/>
        </w:rPr>
        <w:t>El·laboració de materials i productes audiovisuals o interactius, publicacions i materials sobre eficiència energètica</w:t>
      </w:r>
    </w:p>
    <w:p w:rsidR="006E0C58" w:rsidRPr="00250362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sz w:val="24"/>
          <w:szCs w:val="24"/>
          <w:lang w:val="en-US"/>
        </w:rPr>
      </w:pPr>
      <w:r w:rsidRPr="00250362">
        <w:rPr>
          <w:sz w:val="24"/>
          <w:szCs w:val="24"/>
        </w:rPr>
        <w:tab/>
      </w:r>
      <w:r w:rsidRPr="00250362">
        <w:rPr>
          <w:sz w:val="24"/>
          <w:szCs w:val="24"/>
          <w:lang w:val="en-US"/>
        </w:rPr>
        <w:t>Servei d’assessorament energètic a col·lectius</w:t>
      </w:r>
    </w:p>
    <w:p w:rsidR="006E0C58" w:rsidRPr="00250362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sz w:val="24"/>
          <w:szCs w:val="24"/>
        </w:rPr>
      </w:pPr>
      <w:r w:rsidRPr="00250362">
        <w:rPr>
          <w:b/>
          <w:color w:val="0000FF"/>
        </w:rPr>
        <w:t>Qui el pot demanar:</w:t>
      </w:r>
      <w:r w:rsidRPr="00250362">
        <w:rPr>
          <w:sz w:val="24"/>
          <w:szCs w:val="24"/>
        </w:rPr>
        <w:tab/>
      </w:r>
      <w:r w:rsidRPr="00250362">
        <w:rPr>
          <w:b/>
          <w:sz w:val="24"/>
          <w:szCs w:val="24"/>
        </w:rPr>
        <w:t>Universitats públiques</w:t>
      </w:r>
      <w:r w:rsidRPr="00250362">
        <w:rPr>
          <w:sz w:val="24"/>
          <w:szCs w:val="24"/>
        </w:rPr>
        <w:t>, empreses i altres entitats</w:t>
      </w:r>
      <w:r w:rsidRPr="00250362">
        <w:rPr>
          <w:b/>
          <w:color w:val="0000FF"/>
        </w:rPr>
        <w:tab/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el convoca:</w:t>
      </w:r>
      <w:r>
        <w:rPr>
          <w:b/>
          <w:color w:val="0000FF"/>
        </w:rPr>
        <w:tab/>
      </w:r>
      <w:r>
        <w:rPr>
          <w:sz w:val="24"/>
          <w:szCs w:val="24"/>
        </w:rPr>
        <w:tab/>
        <w:t>Institut Català d’Energia (ICAEN)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tipus d’ajut:</w:t>
      </w:r>
      <w:r>
        <w:rPr>
          <w:sz w:val="24"/>
          <w:szCs w:val="24"/>
        </w:rPr>
        <w:tab/>
        <w:t>Subvencions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B7944">
        <w:rPr>
          <w:b/>
          <w:color w:val="0000FF"/>
        </w:rPr>
        <w:t>Quin termini:</w:t>
      </w:r>
      <w:r w:rsidRPr="008B7944">
        <w:rPr>
          <w:b/>
          <w:color w:val="0000FF"/>
        </w:rPr>
        <w:tab/>
      </w:r>
      <w:r>
        <w:rPr>
          <w:sz w:val="24"/>
          <w:szCs w:val="24"/>
        </w:rPr>
        <w:tab/>
        <w:t>Fins 28 d’octubre del 2009</w:t>
      </w:r>
    </w:p>
    <w:p w:rsidR="006E0C58" w:rsidRPr="00250362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250362">
        <w:rPr>
          <w:b/>
          <w:color w:val="0000FF"/>
          <w:lang w:val="en-US"/>
        </w:rPr>
        <w:t>On està convocat:</w:t>
      </w:r>
      <w:r w:rsidRPr="00250362">
        <w:rPr>
          <w:b/>
          <w:color w:val="0000FF"/>
          <w:lang w:val="en-US"/>
        </w:rPr>
        <w:tab/>
      </w:r>
      <w:hyperlink r:id="rId23" w:history="1">
        <w:r w:rsidRPr="00250362">
          <w:rPr>
            <w:rStyle w:val="Enlla"/>
            <w:b/>
            <w:lang w:val="en-US"/>
          </w:rPr>
          <w:t>DOGC Núm. 5472 - 28/09/2009</w:t>
        </w:r>
      </w:hyperlink>
      <w:r w:rsidRPr="00250362">
        <w:rPr>
          <w:sz w:val="24"/>
          <w:szCs w:val="24"/>
          <w:lang w:val="en-US"/>
        </w:rPr>
        <w:tab/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Vull més informació:</w:t>
      </w:r>
      <w:r w:rsidRPr="00FD02C3">
        <w:tab/>
      </w:r>
      <w:hyperlink r:id="rId24" w:history="1">
        <w:r w:rsidRPr="00FD02C3">
          <w:rPr>
            <w:rStyle w:val="Enlla"/>
          </w:rPr>
          <w:t>Institut Català d'Energia</w:t>
        </w:r>
      </w:hyperlink>
      <w:r w:rsidRPr="00AE202F">
        <w:t xml:space="preserve"> </w:t>
      </w:r>
    </w:p>
    <w:p w:rsidR="006E0C58" w:rsidRDefault="006E0C58" w:rsidP="006E0C58"/>
    <w:p w:rsidR="006E0C58" w:rsidRPr="008F1A1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Subvencions  en règim de concurrència competitiva en al Marc del Programa d’energies renovables per a l’any 2009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b/>
          <w:color w:val="0000FF"/>
          <w:lang w:val="en-US"/>
        </w:rPr>
      </w:pPr>
      <w:r w:rsidRPr="00DF3BA4">
        <w:rPr>
          <w:b/>
          <w:color w:val="0000FF"/>
          <w:lang w:val="en-US"/>
        </w:rPr>
        <w:t>On està convocat:</w:t>
      </w:r>
      <w:r w:rsidRPr="00DF3BA4">
        <w:rPr>
          <w:b/>
          <w:color w:val="0000FF"/>
          <w:lang w:val="en-US"/>
        </w:rPr>
        <w:tab/>
      </w:r>
      <w:hyperlink r:id="rId25" w:history="1">
        <w:r>
          <w:rPr>
            <w:rStyle w:val="Enlla"/>
            <w:b/>
            <w:lang w:val="en-US"/>
          </w:rPr>
          <w:t>ORDRE ECF/406/2009, DOGC Núm. 5472 - 28/09/2009</w:t>
        </w:r>
      </w:hyperlink>
      <w:r w:rsidRPr="00DF3BA4">
        <w:rPr>
          <w:b/>
          <w:color w:val="0000FF"/>
          <w:lang w:val="en-US"/>
        </w:rPr>
        <w:t xml:space="preserve"> 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ab/>
      </w:r>
      <w:hyperlink r:id="rId26" w:history="1">
        <w:proofErr w:type="gramStart"/>
        <w:r w:rsidRPr="00DF3BA4">
          <w:rPr>
            <w:rStyle w:val="Enlla"/>
            <w:b/>
            <w:lang w:val="en-US"/>
          </w:rPr>
          <w:t>ORDRE ECF/407/2009, DOGC Núm.</w:t>
        </w:r>
        <w:proofErr w:type="gramEnd"/>
        <w:r w:rsidRPr="00DF3BA4">
          <w:rPr>
            <w:rStyle w:val="Enlla"/>
            <w:b/>
            <w:lang w:val="en-US"/>
          </w:rPr>
          <w:t xml:space="preserve"> 5472 - 28/09/2009</w:t>
        </w:r>
      </w:hyperlink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ab/>
      </w:r>
      <w:hyperlink r:id="rId27" w:history="1">
        <w:proofErr w:type="gramStart"/>
        <w:r w:rsidRPr="00DF3BA4">
          <w:rPr>
            <w:rStyle w:val="Enlla"/>
            <w:b/>
            <w:lang w:val="en-US"/>
          </w:rPr>
          <w:t>ORDRE ECF/408/2009, DOGC Núm.</w:t>
        </w:r>
        <w:proofErr w:type="gramEnd"/>
        <w:r w:rsidRPr="00DF3BA4">
          <w:rPr>
            <w:rStyle w:val="Enlla"/>
            <w:b/>
            <w:lang w:val="en-US"/>
          </w:rPr>
          <w:t xml:space="preserve"> 5472 - 28/09/2009</w:t>
        </w:r>
      </w:hyperlink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ab/>
      </w:r>
      <w:hyperlink r:id="rId28" w:history="1">
        <w:proofErr w:type="gramStart"/>
        <w:r w:rsidRPr="00DF3BA4">
          <w:rPr>
            <w:rStyle w:val="Enlla"/>
            <w:b/>
            <w:lang w:val="en-US"/>
          </w:rPr>
          <w:t>ORDRE ECF/409/2009, DOGC Núm.</w:t>
        </w:r>
        <w:proofErr w:type="gramEnd"/>
        <w:r w:rsidRPr="00DF3BA4">
          <w:rPr>
            <w:rStyle w:val="Enlla"/>
            <w:b/>
            <w:lang w:val="en-US"/>
          </w:rPr>
          <w:t xml:space="preserve"> 5472 - 28/09/2009</w:t>
        </w:r>
      </w:hyperlink>
    </w:p>
    <w:p w:rsidR="006E0C58" w:rsidRPr="00DF3BA4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DF3BA4">
        <w:rPr>
          <w:b/>
          <w:color w:val="0000FF"/>
          <w:lang w:val="en-US"/>
        </w:rPr>
        <w:t>Qui tipus d’ajut:</w:t>
      </w:r>
      <w:r w:rsidRPr="00DF3BA4">
        <w:rPr>
          <w:sz w:val="24"/>
          <w:szCs w:val="24"/>
          <w:lang w:val="en-US"/>
        </w:rPr>
        <w:tab/>
        <w:t>Subvencions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B7944">
        <w:rPr>
          <w:b/>
          <w:color w:val="0000FF"/>
        </w:rPr>
        <w:t>Quin termini:</w:t>
      </w:r>
      <w:r w:rsidRPr="008B7944">
        <w:rPr>
          <w:b/>
          <w:color w:val="0000FF"/>
        </w:rPr>
        <w:tab/>
      </w:r>
      <w:r>
        <w:rPr>
          <w:sz w:val="24"/>
          <w:szCs w:val="24"/>
        </w:rPr>
        <w:tab/>
        <w:t>Fins 28 d’octubre del 2009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Vull més informació:</w:t>
      </w:r>
      <w:r w:rsidRPr="00FD02C3">
        <w:tab/>
      </w:r>
      <w:hyperlink r:id="rId29" w:history="1">
        <w:r w:rsidRPr="00FD02C3">
          <w:rPr>
            <w:rStyle w:val="Enlla"/>
          </w:rPr>
          <w:t>Institut Català d'Energia</w:t>
        </w:r>
      </w:hyperlink>
      <w:r w:rsidRPr="00AE202F">
        <w:t xml:space="preserve"> 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:rsidR="006E0C58" w:rsidRPr="008F1A1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8F1A18">
        <w:rPr>
          <w:b/>
          <w:color w:val="FF0000"/>
          <w:sz w:val="24"/>
          <w:szCs w:val="24"/>
        </w:rPr>
        <w:lastRenderedPageBreak/>
        <w:t>Ajuts p</w:t>
      </w:r>
      <w:r>
        <w:rPr>
          <w:b/>
          <w:color w:val="FF0000"/>
          <w:sz w:val="24"/>
          <w:szCs w:val="24"/>
        </w:rPr>
        <w:t>er a la presentació de projectes col·laboratius d’ R+D al 7è Programa Marc de la Unió Europea (2007-2013)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sz w:val="24"/>
          <w:szCs w:val="24"/>
        </w:rPr>
      </w:pPr>
      <w:r w:rsidRPr="00FD02C3">
        <w:rPr>
          <w:b/>
          <w:color w:val="0000FF"/>
        </w:rPr>
        <w:t>Quin objecte:</w:t>
      </w:r>
      <w:r w:rsidRPr="00D82664">
        <w:rPr>
          <w:sz w:val="24"/>
          <w:szCs w:val="24"/>
        </w:rPr>
        <w:tab/>
      </w:r>
      <w:r>
        <w:rPr>
          <w:sz w:val="24"/>
          <w:szCs w:val="24"/>
        </w:rPr>
        <w:t>Ajuts per a la presentació de projectes del 7è PM i que col·laborin en el mateix projecte empreses i centres de recerca de Catalunya.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el convoca:</w:t>
      </w:r>
      <w:r>
        <w:rPr>
          <w:b/>
          <w:color w:val="0000FF"/>
        </w:rPr>
        <w:tab/>
      </w:r>
      <w:r>
        <w:rPr>
          <w:sz w:val="24"/>
          <w:szCs w:val="24"/>
        </w:rPr>
        <w:tab/>
        <w:t>CIDEM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el pot demanar:</w:t>
      </w:r>
      <w:r>
        <w:rPr>
          <w:sz w:val="24"/>
          <w:szCs w:val="24"/>
        </w:rPr>
        <w:tab/>
        <w:t>Empreses i organismes de recerca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tipus d’ajut:</w:t>
      </w:r>
      <w:r>
        <w:rPr>
          <w:sz w:val="24"/>
          <w:szCs w:val="24"/>
        </w:rPr>
        <w:tab/>
        <w:t>Subvencions</w:t>
      </w:r>
    </w:p>
    <w:p w:rsidR="006E0C58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Quin termini:</w:t>
      </w:r>
      <w:r w:rsidRPr="00FD02C3">
        <w:rPr>
          <w:b/>
          <w:color w:val="0000FF"/>
        </w:rPr>
        <w:tab/>
      </w:r>
      <w:r>
        <w:rPr>
          <w:sz w:val="24"/>
          <w:szCs w:val="24"/>
        </w:rPr>
        <w:tab/>
        <w:t>Fins 30/11/2009</w:t>
      </w:r>
    </w:p>
    <w:p w:rsidR="006E0C58" w:rsidRPr="003503F7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color w:val="0070C0"/>
          <w:lang w:val="en-US"/>
        </w:rPr>
      </w:pPr>
      <w:r w:rsidRPr="003503F7">
        <w:rPr>
          <w:b/>
          <w:color w:val="0000FF"/>
          <w:lang w:val="en-US"/>
        </w:rPr>
        <w:t>On està convocat:</w:t>
      </w:r>
      <w:r w:rsidRPr="003503F7">
        <w:rPr>
          <w:lang w:val="en-US"/>
        </w:rPr>
        <w:tab/>
      </w:r>
      <w:hyperlink r:id="rId30" w:history="1">
        <w:r w:rsidRPr="003503F7">
          <w:rPr>
            <w:rStyle w:val="Enlla"/>
            <w:lang w:val="en-US"/>
          </w:rPr>
          <w:t>DOGC núm. 5424 - 20.07.2009</w:t>
        </w:r>
      </w:hyperlink>
    </w:p>
    <w:p w:rsidR="003503F7" w:rsidRPr="003503F7" w:rsidRDefault="006E0C58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Vull més informació:</w:t>
      </w:r>
      <w:r w:rsidRPr="0056364A">
        <w:tab/>
      </w:r>
      <w:hyperlink r:id="rId31" w:history="1">
        <w:r w:rsidR="003503F7" w:rsidRPr="003503F7">
          <w:rPr>
            <w:rStyle w:val="Enlla"/>
          </w:rPr>
          <w:t>ACC10 (CIDEM-COPCA)</w:t>
        </w:r>
      </w:hyperlink>
    </w:p>
    <w:p w:rsidR="006E0C58" w:rsidRPr="0056364A" w:rsidRDefault="006E0C58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:rsidR="006D523B" w:rsidRDefault="006D523B" w:rsidP="001621B2"/>
    <w:p w:rsidR="00F56F3F" w:rsidRPr="00A847DC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990000"/>
          <w:sz w:val="19"/>
          <w:szCs w:val="19"/>
          <w:lang w:eastAsia="es-ES"/>
        </w:rPr>
      </w:pPr>
      <w:r>
        <w:rPr>
          <w:b/>
          <w:color w:val="FF0000"/>
          <w:sz w:val="24"/>
          <w:szCs w:val="24"/>
        </w:rPr>
        <w:t>Programa de préstecs NEBT</w:t>
      </w:r>
    </w:p>
    <w:p w:rsidR="00F56F3F" w:rsidRPr="00CB419C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6C1D97">
        <w:rPr>
          <w:b/>
          <w:color w:val="0000FF"/>
        </w:rPr>
        <w:t>Quin objecte:</w:t>
      </w:r>
      <w:r w:rsidRPr="00CB419C">
        <w:tab/>
      </w:r>
      <w:r>
        <w:t>Préstecs a noves empreses de base tecnológica (NEBT)</w:t>
      </w:r>
    </w:p>
    <w:p w:rsidR="00F56F3F" w:rsidRPr="00C501A4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1D97">
        <w:rPr>
          <w:b/>
          <w:color w:val="0000FF"/>
        </w:rPr>
        <w:t>Qui el convoca:</w:t>
      </w:r>
      <w:r w:rsidRPr="006C1D97">
        <w:rPr>
          <w:b/>
          <w:color w:val="0000FF"/>
        </w:rPr>
        <w:tab/>
      </w:r>
      <w:r>
        <w:tab/>
        <w:t>CIDEM</w:t>
      </w:r>
    </w:p>
    <w:p w:rsidR="00F56F3F" w:rsidRPr="00CB419C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6C1D97">
        <w:rPr>
          <w:b/>
          <w:color w:val="0000FF"/>
        </w:rPr>
        <w:t>Qui el pot demanar:</w:t>
      </w:r>
      <w:r w:rsidRPr="00891DF6">
        <w:rPr>
          <w:color w:val="0070C0"/>
        </w:rPr>
        <w:tab/>
      </w:r>
      <w:r>
        <w:t xml:space="preserve">Empreses </w:t>
      </w:r>
      <w:r w:rsidR="00917DB1">
        <w:t xml:space="preserve">de base tecnológica  (fins </w:t>
      </w:r>
      <w:r>
        <w:t>4 anys de vida</w:t>
      </w:r>
      <w:r w:rsidR="00917DB1">
        <w:t>)</w:t>
      </w:r>
    </w:p>
    <w:p w:rsidR="00F56F3F" w:rsidRPr="003159D1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3159D1">
        <w:rPr>
          <w:b/>
          <w:color w:val="0000FF"/>
        </w:rPr>
        <w:t>Quin tipus d’ajut:</w:t>
      </w:r>
      <w:r w:rsidRPr="003159D1">
        <w:tab/>
        <w:t>Crèdits</w:t>
      </w:r>
    </w:p>
    <w:p w:rsidR="00F56F3F" w:rsidRPr="003159D1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3159D1">
        <w:rPr>
          <w:b/>
          <w:color w:val="0000FF"/>
        </w:rPr>
        <w:t>Com és el crèdit:</w:t>
      </w:r>
      <w:r w:rsidRPr="003159D1">
        <w:tab/>
        <w:t xml:space="preserve"> Interès 0</w:t>
      </w:r>
    </w:p>
    <w:p w:rsidR="00F56F3F" w:rsidRPr="00917DB1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3159D1">
        <w:rPr>
          <w:b/>
          <w:color w:val="0000FF"/>
        </w:rPr>
        <w:tab/>
      </w:r>
      <w:r w:rsidRPr="00917DB1">
        <w:t xml:space="preserve">Import màxim 300.000 euros, </w:t>
      </w:r>
      <w:r w:rsidR="00917DB1" w:rsidRPr="00917DB1">
        <w:t>fins 75% del pressupost.</w:t>
      </w:r>
    </w:p>
    <w:p w:rsidR="00F56F3F" w:rsidRPr="003159D1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917DB1">
        <w:tab/>
      </w:r>
      <w:r w:rsidRPr="003159D1">
        <w:t>Carència 3 anys, sense comissions</w:t>
      </w:r>
    </w:p>
    <w:p w:rsidR="00F56F3F" w:rsidRPr="006D071D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3159D1">
        <w:tab/>
      </w:r>
      <w:r w:rsidRPr="006D071D">
        <w:t xml:space="preserve">Amortització </w:t>
      </w:r>
      <w:r>
        <w:t>mà</w:t>
      </w:r>
      <w:r w:rsidRPr="006D071D">
        <w:t>xima 10 anys</w:t>
      </w:r>
    </w:p>
    <w:p w:rsidR="00F56F3F" w:rsidRPr="004371D2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b/>
          <w:color w:val="0000FF"/>
        </w:rPr>
        <w:t>Quin termini</w:t>
      </w:r>
      <w:r w:rsidRPr="006D071D">
        <w:rPr>
          <w:b/>
          <w:color w:val="0000FF"/>
        </w:rPr>
        <w:t>:</w:t>
      </w:r>
      <w:r w:rsidRPr="006D071D">
        <w:rPr>
          <w:b/>
          <w:color w:val="0000FF"/>
        </w:rPr>
        <w:tab/>
      </w:r>
      <w:r w:rsidRPr="004371D2">
        <w:rPr>
          <w:lang w:val="fr-FR"/>
        </w:rPr>
        <w:tab/>
      </w:r>
      <w:r>
        <w:rPr>
          <w:lang w:val="fr-FR"/>
        </w:rPr>
        <w:t>De l’1 al 26 d’octubre</w:t>
      </w:r>
      <w:r w:rsidRPr="004371D2">
        <w:rPr>
          <w:lang w:val="fr-FR"/>
        </w:rPr>
        <w:tab/>
      </w:r>
      <w:r w:rsidRPr="004371D2">
        <w:rPr>
          <w:lang w:val="fr-FR"/>
        </w:rPr>
        <w:tab/>
      </w:r>
    </w:p>
    <w:p w:rsidR="00F56F3F" w:rsidRPr="004371D2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3159D1">
        <w:rPr>
          <w:b/>
          <w:color w:val="0000FF"/>
          <w:lang w:val="fr-FR"/>
        </w:rPr>
        <w:t>On està convocat:</w:t>
      </w:r>
      <w:r>
        <w:rPr>
          <w:lang w:val="fr-FR"/>
        </w:rPr>
        <w:tab/>
        <w:t xml:space="preserve"> </w:t>
      </w:r>
      <w:hyperlink r:id="rId32" w:history="1">
        <w:r w:rsidRPr="006D071D">
          <w:rPr>
            <w:rStyle w:val="Enlla"/>
            <w:lang w:val="fr-FR"/>
          </w:rPr>
          <w:t>DOGC 5433 - 31/07/2009</w:t>
        </w:r>
      </w:hyperlink>
    </w:p>
    <w:p w:rsidR="003503F7" w:rsidRPr="003503F7" w:rsidRDefault="00F56F3F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159D1">
        <w:rPr>
          <w:b/>
          <w:color w:val="0000FF"/>
          <w:lang w:val="fr-FR"/>
        </w:rPr>
        <w:t>Vull més informació</w:t>
      </w:r>
      <w:r w:rsidRPr="000D6145">
        <w:rPr>
          <w:color w:val="0070C0"/>
          <w:lang w:val="fr-FR"/>
        </w:rPr>
        <w:t>:</w:t>
      </w:r>
      <w:r w:rsidRPr="000D6145">
        <w:rPr>
          <w:lang w:val="fr-FR"/>
        </w:rPr>
        <w:tab/>
      </w:r>
      <w:hyperlink r:id="rId33" w:history="1">
        <w:r w:rsidR="003503F7" w:rsidRPr="003503F7">
          <w:rPr>
            <w:rStyle w:val="Enlla"/>
          </w:rPr>
          <w:t>ACC10 (</w:t>
        </w:r>
        <w:r w:rsidR="003503F7" w:rsidRPr="003503F7">
          <w:rPr>
            <w:rStyle w:val="Enlla"/>
          </w:rPr>
          <w:t>C</w:t>
        </w:r>
        <w:r w:rsidR="003503F7" w:rsidRPr="003503F7">
          <w:rPr>
            <w:rStyle w:val="Enlla"/>
          </w:rPr>
          <w:t>IDEM-COPCA)</w:t>
        </w:r>
      </w:hyperlink>
    </w:p>
    <w:p w:rsidR="00F56F3F" w:rsidRPr="003503F7" w:rsidRDefault="00F56F3F" w:rsidP="006E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0C58" w:rsidRDefault="006E0C58">
      <w:pPr>
        <w:rPr>
          <w:lang w:val="fr-FR"/>
        </w:rPr>
      </w:pPr>
      <w:r>
        <w:rPr>
          <w:lang w:val="fr-FR"/>
        </w:rPr>
        <w:br w:type="page"/>
      </w:r>
    </w:p>
    <w:p w:rsidR="00F56F3F" w:rsidRPr="003159D1" w:rsidRDefault="00F56F3F" w:rsidP="001621B2">
      <w:pPr>
        <w:rPr>
          <w:lang w:val="fr-FR"/>
        </w:rPr>
      </w:pPr>
    </w:p>
    <w:p w:rsidR="00C65260" w:rsidRPr="004371D2" w:rsidRDefault="00C65260" w:rsidP="003503F7">
      <w:pPr>
        <w:jc w:val="both"/>
        <w:rPr>
          <w:b/>
          <w:color w:val="FF0000"/>
          <w:sz w:val="24"/>
          <w:szCs w:val="24"/>
          <w:lang w:val="fr-FR"/>
        </w:rPr>
      </w:pPr>
      <w:r w:rsidRPr="004371D2">
        <w:rPr>
          <w:b/>
          <w:color w:val="FF0000"/>
          <w:sz w:val="24"/>
          <w:szCs w:val="24"/>
          <w:lang w:val="fr-FR"/>
        </w:rPr>
        <w:t>Ajuts a inversions empresarials d’alt impacte</w:t>
      </w:r>
    </w:p>
    <w:p w:rsidR="00C65260" w:rsidRPr="004371D2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lang w:val="fr-FR"/>
        </w:rPr>
      </w:pPr>
      <w:r w:rsidRPr="00F32900">
        <w:rPr>
          <w:b/>
          <w:color w:val="0000FF"/>
          <w:lang w:val="en-US"/>
        </w:rPr>
        <w:t>Quin objecte:</w:t>
      </w:r>
      <w:r w:rsidRPr="004371D2">
        <w:rPr>
          <w:color w:val="0070C0"/>
          <w:lang w:val="fr-FR"/>
        </w:rPr>
        <w:tab/>
      </w:r>
      <w:r w:rsidRPr="004371D2">
        <w:rPr>
          <w:lang w:val="fr-FR"/>
        </w:rPr>
        <w:t xml:space="preserve">Projectes d’inversions </w:t>
      </w:r>
      <w:proofErr w:type="gramStart"/>
      <w:r w:rsidRPr="004371D2">
        <w:rPr>
          <w:lang w:val="fr-FR"/>
        </w:rPr>
        <w:t>innovadores  i</w:t>
      </w:r>
      <w:proofErr w:type="gramEnd"/>
      <w:r w:rsidRPr="004371D2">
        <w:rPr>
          <w:lang w:val="fr-FR"/>
        </w:rPr>
        <w:t xml:space="preserve"> d’alt impacte. </w:t>
      </w:r>
    </w:p>
    <w:p w:rsidR="00C65260" w:rsidRPr="008E70B3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color w:val="0000FF"/>
        </w:rPr>
      </w:pPr>
      <w:r w:rsidRPr="008E70B3">
        <w:rPr>
          <w:b/>
          <w:color w:val="0000FF"/>
        </w:rPr>
        <w:t>Qui el convoca:</w:t>
      </w:r>
      <w:r w:rsidRPr="008E70B3">
        <w:rPr>
          <w:b/>
          <w:color w:val="0000FF"/>
        </w:rPr>
        <w:tab/>
      </w:r>
      <w:r w:rsidRPr="008E70B3">
        <w:rPr>
          <w:lang w:val="fr-FR"/>
        </w:rPr>
        <w:t>CIDEM</w:t>
      </w:r>
    </w:p>
    <w:p w:rsidR="00C65260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Qui el pot demanar:</w:t>
      </w:r>
      <w:r w:rsidRPr="00891DF6">
        <w:rPr>
          <w:color w:val="0070C0"/>
        </w:rPr>
        <w:tab/>
      </w:r>
      <w:r>
        <w:t>Empreses (Grans empreses i PIMES)</w:t>
      </w:r>
    </w:p>
    <w:p w:rsidR="00C65260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lang w:val="fr-FR"/>
        </w:rPr>
      </w:pPr>
      <w:r w:rsidRPr="00FD02C3">
        <w:rPr>
          <w:b/>
          <w:color w:val="0000FF"/>
        </w:rPr>
        <w:t>Quin tipus de projecte</w:t>
      </w:r>
      <w:r w:rsidRPr="004371D2">
        <w:rPr>
          <w:color w:val="0070C0"/>
          <w:lang w:val="fr-FR"/>
        </w:rPr>
        <w:t>:</w:t>
      </w:r>
      <w:r w:rsidRPr="004371D2">
        <w:rPr>
          <w:color w:val="0070C0"/>
          <w:lang w:val="fr-FR"/>
        </w:rPr>
        <w:tab/>
      </w:r>
      <w:r w:rsidR="00917DB1" w:rsidRPr="00917DB1">
        <w:rPr>
          <w:lang w:val="fr-FR"/>
        </w:rPr>
        <w:t>a)</w:t>
      </w:r>
      <w:r w:rsidR="00917DB1">
        <w:rPr>
          <w:color w:val="0070C0"/>
          <w:lang w:val="fr-FR"/>
        </w:rPr>
        <w:t xml:space="preserve"> </w:t>
      </w:r>
      <w:r w:rsidRPr="004371D2">
        <w:rPr>
          <w:lang w:val="fr-FR"/>
        </w:rPr>
        <w:t>Projectes amb inversions en actius fixes mínim d’1 milió d’euros</w:t>
      </w:r>
    </w:p>
    <w:p w:rsidR="00C65260" w:rsidRPr="003503F7" w:rsidRDefault="006E0C58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503F7">
        <w:rPr>
          <w:lang w:val="fr-FR"/>
        </w:rPr>
        <w:t>b</w:t>
      </w:r>
      <w:r>
        <w:rPr>
          <w:lang w:val="fr-FR"/>
        </w:rPr>
        <w:t>) Projectes amb creació mínima de 15 nous llocs de treball</w:t>
      </w:r>
    </w:p>
    <w:p w:rsidR="00C65260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Quin tipus d’ajut:</w:t>
      </w:r>
      <w:r>
        <w:tab/>
        <w:t>Subvencions</w:t>
      </w:r>
    </w:p>
    <w:p w:rsidR="00C65260" w:rsidRPr="00CB419C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Quina durada:</w:t>
      </w:r>
      <w:r>
        <w:tab/>
        <w:t>Durada màxima de 12 mesos</w:t>
      </w:r>
    </w:p>
    <w:p w:rsidR="00C65260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Quant subvencionen:</w:t>
      </w:r>
      <w:r>
        <w:rPr>
          <w:color w:val="0070C0"/>
        </w:rPr>
        <w:tab/>
      </w:r>
      <w:r w:rsidRPr="00833302">
        <w:t>Fins 10% o 15% (pimes) de la despesa subvencionable</w:t>
      </w:r>
      <w:r w:rsidR="003503F7">
        <w:t xml:space="preserve">  </w:t>
      </w:r>
    </w:p>
    <w:p w:rsidR="003503F7" w:rsidRPr="003503F7" w:rsidRDefault="003503F7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color w:val="0070C0"/>
        </w:rPr>
      </w:pPr>
      <w:r>
        <w:rPr>
          <w:b/>
          <w:color w:val="0000FF"/>
        </w:rPr>
        <w:tab/>
      </w:r>
      <w:r w:rsidRPr="003503F7">
        <w:t>Màxim</w:t>
      </w:r>
      <w:proofErr w:type="gramStart"/>
      <w:r>
        <w:t xml:space="preserve">: </w:t>
      </w:r>
      <w:r w:rsidRPr="003503F7">
        <w:t xml:space="preserve"> </w:t>
      </w:r>
      <w:r w:rsidRPr="003503F7">
        <w:rPr>
          <w:b/>
        </w:rPr>
        <w:t>200.000</w:t>
      </w:r>
      <w:proofErr w:type="gramEnd"/>
      <w:r w:rsidRPr="003503F7">
        <w:rPr>
          <w:b/>
        </w:rPr>
        <w:t xml:space="preserve"> euros</w:t>
      </w:r>
    </w:p>
    <w:p w:rsidR="00C65260" w:rsidRPr="004371D2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lang w:val="fr-FR"/>
        </w:rPr>
      </w:pPr>
      <w:r w:rsidRPr="00FD02C3">
        <w:rPr>
          <w:b/>
          <w:color w:val="0000FF"/>
        </w:rPr>
        <w:t>Què cal complir:</w:t>
      </w:r>
      <w:r w:rsidRPr="004371D2">
        <w:rPr>
          <w:color w:val="0070C0"/>
          <w:lang w:val="fr-FR"/>
        </w:rPr>
        <w:tab/>
      </w:r>
      <w:r w:rsidRPr="004371D2">
        <w:rPr>
          <w:lang w:val="fr-FR"/>
        </w:rPr>
        <w:t>Cal mantenir durant, almenys ,3 anys els nous actius i la nova ocupació</w:t>
      </w:r>
    </w:p>
    <w:p w:rsidR="00C65260" w:rsidRPr="004371D2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lang w:val="fr-FR"/>
        </w:rPr>
      </w:pPr>
      <w:r w:rsidRPr="004371D2">
        <w:rPr>
          <w:lang w:val="fr-FR"/>
        </w:rPr>
        <w:tab/>
        <w:t>Cal que l’</w:t>
      </w:r>
      <w:r>
        <w:rPr>
          <w:lang w:val="fr-FR"/>
        </w:rPr>
        <w:t>empresa</w:t>
      </w:r>
      <w:r w:rsidRPr="004371D2">
        <w:rPr>
          <w:lang w:val="fr-FR"/>
        </w:rPr>
        <w:t xml:space="preserve"> </w:t>
      </w:r>
      <w:proofErr w:type="gramStart"/>
      <w:r w:rsidRPr="004371D2">
        <w:rPr>
          <w:lang w:val="fr-FR"/>
        </w:rPr>
        <w:t xml:space="preserve">contribueixi </w:t>
      </w:r>
      <w:r>
        <w:rPr>
          <w:lang w:val="fr-FR"/>
        </w:rPr>
        <w:t>,</w:t>
      </w:r>
      <w:r w:rsidRPr="004371D2">
        <w:rPr>
          <w:lang w:val="fr-FR"/>
        </w:rPr>
        <w:t>almenys</w:t>
      </w:r>
      <w:proofErr w:type="gramEnd"/>
      <w:r>
        <w:rPr>
          <w:lang w:val="fr-FR"/>
        </w:rPr>
        <w:t>,</w:t>
      </w:r>
      <w:r w:rsidRPr="004371D2">
        <w:rPr>
          <w:lang w:val="fr-FR"/>
        </w:rPr>
        <w:t xml:space="preserve"> en 25% al finançament del projecte</w:t>
      </w:r>
    </w:p>
    <w:p w:rsidR="00C65260" w:rsidRPr="003503F7" w:rsidRDefault="00917DB1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7DB1">
        <w:rPr>
          <w:b/>
          <w:color w:val="0000FF"/>
        </w:rPr>
        <w:t>Quin termini</w:t>
      </w:r>
      <w:r w:rsidR="00C65260" w:rsidRPr="00917DB1">
        <w:rPr>
          <w:b/>
          <w:color w:val="0000FF"/>
        </w:rPr>
        <w:t>:</w:t>
      </w:r>
      <w:r w:rsidR="00C65260" w:rsidRPr="004371D2">
        <w:rPr>
          <w:lang w:val="fr-FR"/>
        </w:rPr>
        <w:tab/>
      </w:r>
      <w:r w:rsidR="00C65260" w:rsidRPr="004371D2">
        <w:rPr>
          <w:lang w:val="fr-FR"/>
        </w:rPr>
        <w:tab/>
      </w:r>
      <w:r w:rsidR="00C65260" w:rsidRPr="00917DB1">
        <w:t>Fins 29/10/2009</w:t>
      </w:r>
    </w:p>
    <w:p w:rsidR="00C65260" w:rsidRPr="00495E4F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color w:val="0070C0"/>
          <w:lang w:val="en-US"/>
        </w:rPr>
      </w:pPr>
      <w:r w:rsidRPr="00F32900">
        <w:rPr>
          <w:b/>
          <w:color w:val="0000FF"/>
          <w:lang w:val="en-US"/>
        </w:rPr>
        <w:t>On està convocat:</w:t>
      </w:r>
      <w:r w:rsidRPr="00F32900">
        <w:rPr>
          <w:lang w:val="en-US"/>
        </w:rPr>
        <w:tab/>
      </w:r>
      <w:hyperlink r:id="rId34" w:history="1">
        <w:r w:rsidRPr="00495E4F">
          <w:rPr>
            <w:rStyle w:val="Enlla"/>
            <w:lang w:val="en-US"/>
          </w:rPr>
          <w:t>DOGC núm. 5355 – 07/04/2009</w:t>
        </w:r>
      </w:hyperlink>
    </w:p>
    <w:p w:rsidR="003503F7" w:rsidRPr="003503F7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Vull més informació:</w:t>
      </w:r>
      <w:r w:rsidRPr="0056364A">
        <w:tab/>
      </w:r>
      <w:hyperlink r:id="rId35" w:history="1">
        <w:r w:rsidR="003503F7" w:rsidRPr="003503F7">
          <w:rPr>
            <w:rStyle w:val="Enlla"/>
          </w:rPr>
          <w:t>ACC10 (</w:t>
        </w:r>
        <w:r w:rsidR="003503F7" w:rsidRPr="003503F7">
          <w:rPr>
            <w:rStyle w:val="Enlla"/>
          </w:rPr>
          <w:t>C</w:t>
        </w:r>
        <w:r w:rsidR="003503F7" w:rsidRPr="003503F7">
          <w:rPr>
            <w:rStyle w:val="Enlla"/>
          </w:rPr>
          <w:t>IDE</w:t>
        </w:r>
        <w:r w:rsidR="003503F7" w:rsidRPr="003503F7">
          <w:rPr>
            <w:rStyle w:val="Enlla"/>
          </w:rPr>
          <w:t>M</w:t>
        </w:r>
        <w:r w:rsidR="003503F7" w:rsidRPr="003503F7">
          <w:rPr>
            <w:rStyle w:val="Enlla"/>
          </w:rPr>
          <w:t>-COPCA)</w:t>
        </w:r>
      </w:hyperlink>
    </w:p>
    <w:p w:rsidR="00C65260" w:rsidRPr="0056364A" w:rsidRDefault="00C6526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:rsidR="003503F7" w:rsidRDefault="003503F7">
      <w:r>
        <w:br w:type="page"/>
      </w:r>
    </w:p>
    <w:p w:rsidR="00C65260" w:rsidRDefault="00C65260" w:rsidP="001621B2"/>
    <w:p w:rsidR="00F9612D" w:rsidRPr="008F1A18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8F1A18">
        <w:rPr>
          <w:b/>
          <w:color w:val="FF0000"/>
          <w:sz w:val="24"/>
          <w:szCs w:val="24"/>
        </w:rPr>
        <w:t>Ajuts p</w:t>
      </w:r>
      <w:r w:rsidR="00327611">
        <w:rPr>
          <w:b/>
          <w:color w:val="FF0000"/>
          <w:sz w:val="24"/>
          <w:szCs w:val="24"/>
        </w:rPr>
        <w:t>er a la presentació</w:t>
      </w:r>
      <w:r w:rsidR="00DD500F">
        <w:rPr>
          <w:b/>
          <w:color w:val="FF0000"/>
          <w:sz w:val="24"/>
          <w:szCs w:val="24"/>
        </w:rPr>
        <w:t xml:space="preserve"> de projectes col·laboratius d’</w:t>
      </w:r>
      <w:r>
        <w:rPr>
          <w:b/>
          <w:color w:val="FF0000"/>
          <w:sz w:val="24"/>
          <w:szCs w:val="24"/>
        </w:rPr>
        <w:t xml:space="preserve"> R+D al 7è Programa Marc de la Unió Europea (2007-2013)</w:t>
      </w:r>
    </w:p>
    <w:p w:rsidR="00F9612D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sz w:val="24"/>
          <w:szCs w:val="24"/>
        </w:rPr>
      </w:pPr>
      <w:r w:rsidRPr="00FD02C3">
        <w:rPr>
          <w:b/>
          <w:color w:val="0000FF"/>
        </w:rPr>
        <w:t>Quin objecte:</w:t>
      </w:r>
      <w:r w:rsidRPr="00D82664">
        <w:rPr>
          <w:sz w:val="24"/>
          <w:szCs w:val="24"/>
        </w:rPr>
        <w:tab/>
      </w:r>
      <w:r>
        <w:rPr>
          <w:sz w:val="24"/>
          <w:szCs w:val="24"/>
        </w:rPr>
        <w:t>Ajuts per a la present</w:t>
      </w:r>
      <w:r w:rsidR="004B0313">
        <w:rPr>
          <w:sz w:val="24"/>
          <w:szCs w:val="24"/>
        </w:rPr>
        <w:t>ació de projectes</w:t>
      </w:r>
      <w:r>
        <w:rPr>
          <w:sz w:val="24"/>
          <w:szCs w:val="24"/>
        </w:rPr>
        <w:t xml:space="preserve"> del 7è PM i que col·laborin en el mateix projecte empreses i centres de recerca de Catalunya.</w:t>
      </w:r>
    </w:p>
    <w:p w:rsidR="00F9612D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el convoca:</w:t>
      </w:r>
      <w:r w:rsidR="00FD02C3">
        <w:rPr>
          <w:b/>
          <w:color w:val="0000FF"/>
        </w:rPr>
        <w:tab/>
      </w:r>
      <w:r>
        <w:rPr>
          <w:sz w:val="24"/>
          <w:szCs w:val="24"/>
        </w:rPr>
        <w:tab/>
        <w:t>CIDEM</w:t>
      </w:r>
    </w:p>
    <w:p w:rsidR="00F9612D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el pot demanar:</w:t>
      </w:r>
      <w:r>
        <w:rPr>
          <w:sz w:val="24"/>
          <w:szCs w:val="24"/>
        </w:rPr>
        <w:tab/>
        <w:t>Empreses i organismes de recerca</w:t>
      </w:r>
    </w:p>
    <w:p w:rsidR="00F9612D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tipus d’ajut:</w:t>
      </w:r>
      <w:r>
        <w:rPr>
          <w:sz w:val="24"/>
          <w:szCs w:val="24"/>
        </w:rPr>
        <w:tab/>
        <w:t>Subvencions</w:t>
      </w:r>
    </w:p>
    <w:p w:rsidR="00F9612D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Quin termini:</w:t>
      </w:r>
      <w:r w:rsidRPr="00FD02C3">
        <w:rPr>
          <w:b/>
          <w:color w:val="0000FF"/>
        </w:rPr>
        <w:tab/>
      </w:r>
      <w:r>
        <w:rPr>
          <w:sz w:val="24"/>
          <w:szCs w:val="24"/>
        </w:rPr>
        <w:tab/>
        <w:t>Fins 30/11/2009</w:t>
      </w:r>
    </w:p>
    <w:p w:rsidR="00F9612D" w:rsidRPr="003159D1" w:rsidRDefault="00917DB1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color w:val="0070C0"/>
        </w:rPr>
      </w:pPr>
      <w:r w:rsidRPr="003159D1">
        <w:rPr>
          <w:b/>
          <w:color w:val="0000FF"/>
        </w:rPr>
        <w:t>Vull un r</w:t>
      </w:r>
      <w:r w:rsidR="00F9612D" w:rsidRPr="003159D1">
        <w:rPr>
          <w:b/>
          <w:color w:val="0000FF"/>
        </w:rPr>
        <w:t>esum:</w:t>
      </w:r>
      <w:r w:rsidR="00F9612D" w:rsidRPr="003159D1">
        <w:rPr>
          <w:color w:val="0070C0"/>
        </w:rPr>
        <w:tab/>
      </w:r>
      <w:hyperlink r:id="rId36" w:history="1">
        <w:r w:rsidR="00F9612D" w:rsidRPr="003159D1">
          <w:rPr>
            <w:rStyle w:val="Enlla"/>
          </w:rPr>
          <w:t>Resum (ACC1Ó)</w:t>
        </w:r>
      </w:hyperlink>
    </w:p>
    <w:p w:rsidR="00F9612D" w:rsidRPr="003159D1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color w:val="0070C0"/>
        </w:rPr>
      </w:pPr>
      <w:r w:rsidRPr="003159D1">
        <w:rPr>
          <w:b/>
          <w:color w:val="0000FF"/>
        </w:rPr>
        <w:t>On està convocat:</w:t>
      </w:r>
      <w:r w:rsidRPr="003159D1">
        <w:tab/>
      </w:r>
      <w:hyperlink r:id="rId37" w:history="1">
        <w:r w:rsidRPr="003159D1">
          <w:rPr>
            <w:rStyle w:val="Enlla"/>
          </w:rPr>
          <w:t>DOGC núm. 5424</w:t>
        </w:r>
        <w:r w:rsidRPr="003159D1">
          <w:rPr>
            <w:rStyle w:val="Enlla"/>
          </w:rPr>
          <w:t xml:space="preserve"> </w:t>
        </w:r>
        <w:r w:rsidRPr="003159D1">
          <w:rPr>
            <w:rStyle w:val="Enlla"/>
          </w:rPr>
          <w:t>- 20.07.2009</w:t>
        </w:r>
      </w:hyperlink>
    </w:p>
    <w:p w:rsidR="003503F7" w:rsidRPr="003503F7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Vull més informació:</w:t>
      </w:r>
      <w:r w:rsidRPr="0056364A">
        <w:tab/>
      </w:r>
      <w:hyperlink r:id="rId38" w:history="1">
        <w:r w:rsidR="003503F7" w:rsidRPr="003503F7">
          <w:rPr>
            <w:rStyle w:val="Enlla"/>
          </w:rPr>
          <w:t>ACC10 (C</w:t>
        </w:r>
        <w:r w:rsidR="003503F7" w:rsidRPr="003503F7">
          <w:rPr>
            <w:rStyle w:val="Enlla"/>
          </w:rPr>
          <w:t>I</w:t>
        </w:r>
        <w:r w:rsidR="003503F7" w:rsidRPr="003503F7">
          <w:rPr>
            <w:rStyle w:val="Enlla"/>
          </w:rPr>
          <w:t>DEM-COPCA)</w:t>
        </w:r>
      </w:hyperlink>
    </w:p>
    <w:p w:rsidR="00F9612D" w:rsidRPr="0056364A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:rsidR="00F9612D" w:rsidRDefault="00F9612D" w:rsidP="00F9612D">
      <w:pPr>
        <w:rPr>
          <w:sz w:val="24"/>
          <w:szCs w:val="24"/>
        </w:rPr>
      </w:pPr>
    </w:p>
    <w:p w:rsidR="00F9612D" w:rsidRPr="008F1A18" w:rsidRDefault="00BA049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Línia ICF-CIDEM de finançament de projectes de recerca, </w:t>
      </w:r>
      <w:proofErr w:type="gramStart"/>
      <w:r>
        <w:rPr>
          <w:b/>
          <w:color w:val="FF0000"/>
          <w:sz w:val="24"/>
          <w:szCs w:val="24"/>
        </w:rPr>
        <w:t>desenvolupament ,</w:t>
      </w:r>
      <w:proofErr w:type="gramEnd"/>
      <w:r>
        <w:rPr>
          <w:b/>
          <w:color w:val="FF0000"/>
          <w:sz w:val="24"/>
          <w:szCs w:val="24"/>
        </w:rPr>
        <w:t xml:space="preserve"> innovació i modernització industrial</w:t>
      </w:r>
    </w:p>
    <w:p w:rsidR="00F9612D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4"/>
          <w:szCs w:val="24"/>
        </w:rPr>
      </w:pPr>
      <w:r w:rsidRPr="00FD02C3">
        <w:rPr>
          <w:b/>
          <w:color w:val="0000FF"/>
        </w:rPr>
        <w:t>Quin objecte:</w:t>
      </w:r>
      <w:r w:rsidRPr="00D82664">
        <w:rPr>
          <w:sz w:val="24"/>
          <w:szCs w:val="24"/>
        </w:rPr>
        <w:tab/>
      </w:r>
      <w:r w:rsidR="00BA0490">
        <w:rPr>
          <w:sz w:val="24"/>
          <w:szCs w:val="24"/>
        </w:rPr>
        <w:t>L</w:t>
      </w:r>
      <w:r w:rsidR="00BA0490" w:rsidRPr="00BA0490">
        <w:rPr>
          <w:sz w:val="24"/>
          <w:szCs w:val="24"/>
        </w:rPr>
        <w:t>ínia de préstecs en</w:t>
      </w:r>
      <w:r w:rsidR="00917DB1">
        <w:rPr>
          <w:sz w:val="24"/>
          <w:szCs w:val="24"/>
        </w:rPr>
        <w:t xml:space="preserve"> condicions preferents per a projectes d’inversions que fomentin l’R+D i la innovació.</w:t>
      </w:r>
    </w:p>
    <w:p w:rsidR="00F9612D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el convoca:</w:t>
      </w:r>
      <w:r w:rsidR="00FD02C3">
        <w:rPr>
          <w:b/>
          <w:color w:val="0000FF"/>
        </w:rPr>
        <w:tab/>
      </w:r>
      <w:r>
        <w:rPr>
          <w:sz w:val="24"/>
          <w:szCs w:val="24"/>
        </w:rPr>
        <w:tab/>
        <w:t>CIDEM</w:t>
      </w:r>
    </w:p>
    <w:p w:rsidR="00F9612D" w:rsidRPr="00FD02C3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el pot demanar:</w:t>
      </w:r>
      <w:r w:rsidRPr="00FD02C3">
        <w:rPr>
          <w:b/>
          <w:color w:val="0000FF"/>
        </w:rPr>
        <w:tab/>
      </w:r>
      <w:r w:rsidR="00BA0490" w:rsidRPr="00FD02C3">
        <w:rPr>
          <w:sz w:val="24"/>
          <w:szCs w:val="24"/>
        </w:rPr>
        <w:t>Empreses amb seu social a Catalunya</w:t>
      </w:r>
    </w:p>
    <w:p w:rsidR="00F9612D" w:rsidRDefault="00BA049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 tipus d’ajut:</w:t>
      </w:r>
      <w:r>
        <w:rPr>
          <w:sz w:val="24"/>
          <w:szCs w:val="24"/>
        </w:rPr>
        <w:tab/>
        <w:t>Préstecs</w:t>
      </w:r>
    </w:p>
    <w:p w:rsidR="00F9612D" w:rsidRDefault="00BA0490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D02C3">
        <w:rPr>
          <w:b/>
          <w:color w:val="0000FF"/>
        </w:rPr>
        <w:t>Quin termini:</w:t>
      </w:r>
      <w:r w:rsidRPr="00FD02C3">
        <w:rPr>
          <w:b/>
          <w:color w:val="0000FF"/>
        </w:rPr>
        <w:tab/>
      </w:r>
      <w:r>
        <w:rPr>
          <w:sz w:val="24"/>
          <w:szCs w:val="24"/>
        </w:rPr>
        <w:tab/>
        <w:t>Fins 31/12</w:t>
      </w:r>
      <w:r w:rsidR="00F9612D">
        <w:rPr>
          <w:sz w:val="24"/>
          <w:szCs w:val="24"/>
        </w:rPr>
        <w:t>/2009</w:t>
      </w:r>
    </w:p>
    <w:p w:rsidR="00F9612D" w:rsidRPr="003159D1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color w:val="0070C0"/>
        </w:rPr>
      </w:pPr>
      <w:r w:rsidRPr="003159D1">
        <w:rPr>
          <w:b/>
          <w:color w:val="0000FF"/>
        </w:rPr>
        <w:t>On està convocat:</w:t>
      </w:r>
      <w:r w:rsidRPr="003159D1">
        <w:tab/>
      </w:r>
      <w:hyperlink r:id="rId39" w:history="1">
        <w:r w:rsidR="00BA0490" w:rsidRPr="003159D1">
          <w:rPr>
            <w:rStyle w:val="Enlla"/>
          </w:rPr>
          <w:t>DOGC 5399 - 12/06/2009</w:t>
        </w:r>
      </w:hyperlink>
    </w:p>
    <w:p w:rsidR="003503F7" w:rsidRPr="003503F7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 w:rsidRPr="00FD02C3">
        <w:rPr>
          <w:b/>
          <w:color w:val="0000FF"/>
        </w:rPr>
        <w:t>Vull més informació:</w:t>
      </w:r>
      <w:r w:rsidRPr="0056364A">
        <w:tab/>
      </w:r>
      <w:hyperlink r:id="rId40" w:history="1">
        <w:r w:rsidR="003503F7" w:rsidRPr="003503F7">
          <w:rPr>
            <w:rStyle w:val="Enlla"/>
          </w:rPr>
          <w:t>ACC10 (CIDEM-COPCA)</w:t>
        </w:r>
      </w:hyperlink>
    </w:p>
    <w:p w:rsidR="00F9612D" w:rsidRPr="0056364A" w:rsidRDefault="00F9612D" w:rsidP="0035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2C3" w:rsidRDefault="00FD02C3" w:rsidP="00F9612D">
      <w:pPr>
        <w:rPr>
          <w:sz w:val="24"/>
          <w:szCs w:val="24"/>
        </w:rPr>
      </w:pPr>
    </w:p>
    <w:p w:rsidR="00AE202F" w:rsidRPr="003503F7" w:rsidRDefault="00AE202F" w:rsidP="006E0C58">
      <w:pPr>
        <w:ind w:left="2124" w:hanging="2124"/>
        <w:jc w:val="both"/>
        <w:rPr>
          <w:sz w:val="24"/>
          <w:szCs w:val="24"/>
        </w:rPr>
      </w:pPr>
    </w:p>
    <w:p w:rsidR="00917DB1" w:rsidRPr="00391F72" w:rsidRDefault="00917DB1" w:rsidP="00917DB1">
      <w:pPr>
        <w:rPr>
          <w:b/>
          <w:color w:val="FF0000"/>
          <w:sz w:val="24"/>
          <w:szCs w:val="24"/>
        </w:rPr>
      </w:pPr>
      <w:r w:rsidRPr="00391F72">
        <w:rPr>
          <w:b/>
          <w:color w:val="FF0000"/>
          <w:sz w:val="24"/>
          <w:szCs w:val="24"/>
        </w:rPr>
        <w:lastRenderedPageBreak/>
        <w:t>Subvencions individuals en l’àmbit dels projectes per al foment i la competitivitat de la internacionalització de l’economia catalana</w:t>
      </w:r>
    </w:p>
    <w:p w:rsidR="00917DB1" w:rsidRDefault="00917DB1" w:rsidP="00917DB1">
      <w:pPr>
        <w:spacing w:after="0" w:line="240" w:lineRule="auto"/>
      </w:pPr>
    </w:p>
    <w:p w:rsidR="00917DB1" w:rsidRPr="00391F72" w:rsidRDefault="00917DB1" w:rsidP="00917DB1">
      <w:pPr>
        <w:ind w:left="2124" w:hanging="2124"/>
      </w:pPr>
      <w:r w:rsidRPr="00391F72">
        <w:rPr>
          <w:b/>
          <w:color w:val="0000FF"/>
        </w:rPr>
        <w:t>Quin objecte:</w:t>
      </w:r>
      <w:r>
        <w:rPr>
          <w:b/>
          <w:color w:val="0000FF"/>
        </w:rPr>
        <w:tab/>
      </w:r>
      <w:r w:rsidRPr="00391F72">
        <w:t>Foment i competitivitat de la internacionalització de l’economia</w:t>
      </w:r>
      <w:r>
        <w:t xml:space="preserve"> </w:t>
      </w:r>
    </w:p>
    <w:p w:rsidR="00917DB1" w:rsidRPr="00391F72" w:rsidRDefault="00917DB1" w:rsidP="00917DB1">
      <w:pPr>
        <w:spacing w:after="0" w:line="240" w:lineRule="auto"/>
        <w:rPr>
          <w:b/>
          <w:color w:val="0000FF"/>
        </w:rPr>
      </w:pPr>
      <w:r w:rsidRPr="00391F72">
        <w:rPr>
          <w:b/>
          <w:color w:val="0000FF"/>
        </w:rPr>
        <w:t>Qui les convoca:</w:t>
      </w:r>
      <w:r>
        <w:rPr>
          <w:b/>
          <w:color w:val="0000FF"/>
        </w:rPr>
        <w:tab/>
      </w:r>
      <w:r w:rsidRPr="006848A8">
        <w:t>Consorci de Promoció Comercial de Catalunya (COPCA)</w:t>
      </w:r>
    </w:p>
    <w:p w:rsidR="00917DB1" w:rsidRPr="00391F72" w:rsidRDefault="00917DB1" w:rsidP="00917DB1">
      <w:pPr>
        <w:spacing w:after="0" w:line="240" w:lineRule="auto"/>
        <w:rPr>
          <w:b/>
          <w:color w:val="0000FF"/>
        </w:rPr>
      </w:pPr>
    </w:p>
    <w:p w:rsidR="00917DB1" w:rsidRPr="00EA11AB" w:rsidRDefault="00917DB1" w:rsidP="00917DB1">
      <w:pPr>
        <w:spacing w:after="0" w:line="240" w:lineRule="auto"/>
      </w:pPr>
      <w:r w:rsidRPr="00391F72">
        <w:rPr>
          <w:b/>
          <w:color w:val="0000FF"/>
        </w:rPr>
        <w:t>Quin tipus d’</w:t>
      </w:r>
      <w:r>
        <w:rPr>
          <w:b/>
          <w:color w:val="0000FF"/>
        </w:rPr>
        <w:t>ajuts:</w:t>
      </w:r>
      <w:r>
        <w:rPr>
          <w:b/>
          <w:color w:val="0000FF"/>
        </w:rPr>
        <w:tab/>
      </w:r>
      <w:r w:rsidRPr="00EA11AB">
        <w:t>Subvencions</w:t>
      </w:r>
    </w:p>
    <w:p w:rsidR="00917DB1" w:rsidRDefault="00917DB1" w:rsidP="00917DB1">
      <w:pPr>
        <w:spacing w:after="0" w:line="240" w:lineRule="auto"/>
        <w:rPr>
          <w:color w:val="0000FF"/>
        </w:rPr>
      </w:pPr>
    </w:p>
    <w:p w:rsidR="00917DB1" w:rsidRDefault="00917DB1" w:rsidP="00917DB1">
      <w:pPr>
        <w:spacing w:after="0" w:line="240" w:lineRule="auto"/>
      </w:pPr>
      <w:r w:rsidRPr="007C330C">
        <w:rPr>
          <w:color w:val="0000FF"/>
        </w:rPr>
        <w:t>Qui les pot demanar:</w:t>
      </w:r>
      <w:r w:rsidRPr="007C330C">
        <w:rPr>
          <w:color w:val="0000FF"/>
        </w:rPr>
        <w:tab/>
      </w:r>
      <w:r w:rsidRPr="006848A8">
        <w:t>Empreses amb domicili social i/o fiscal a Cataluny</w:t>
      </w:r>
      <w:r>
        <w:t>a</w:t>
      </w:r>
    </w:p>
    <w:p w:rsidR="00917DB1" w:rsidRPr="00EA11AB" w:rsidRDefault="00917DB1" w:rsidP="00917DB1">
      <w:pPr>
        <w:spacing w:after="0" w:line="240" w:lineRule="auto"/>
        <w:ind w:left="2124"/>
      </w:pPr>
      <w:r w:rsidRPr="006848A8">
        <w:t xml:space="preserve">Entitats, associacions empresarials </w:t>
      </w:r>
      <w:r>
        <w:t xml:space="preserve">i cambres de comerç indústria i </w:t>
      </w:r>
      <w:r w:rsidRPr="006848A8">
        <w:t>navegació</w:t>
      </w:r>
    </w:p>
    <w:p w:rsidR="00917DB1" w:rsidRPr="00391F72" w:rsidRDefault="00917DB1" w:rsidP="00917DB1">
      <w:pPr>
        <w:spacing w:after="0" w:line="240" w:lineRule="auto"/>
        <w:rPr>
          <w:b/>
          <w:color w:val="0000FF"/>
        </w:rPr>
      </w:pPr>
    </w:p>
    <w:p w:rsidR="00917DB1" w:rsidRPr="00391F72" w:rsidRDefault="00917DB1" w:rsidP="00917DB1">
      <w:pPr>
        <w:spacing w:after="0" w:line="240" w:lineRule="auto"/>
        <w:rPr>
          <w:b/>
          <w:color w:val="0000FF"/>
        </w:rPr>
      </w:pPr>
      <w:r w:rsidRPr="00391F72">
        <w:rPr>
          <w:b/>
          <w:color w:val="0000FF"/>
        </w:rPr>
        <w:t>Quin termini: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6848A8">
        <w:t>27/11/2009</w:t>
      </w:r>
    </w:p>
    <w:p w:rsidR="00917DB1" w:rsidRPr="00391F72" w:rsidRDefault="00917DB1" w:rsidP="00917DB1">
      <w:pPr>
        <w:spacing w:after="0" w:line="240" w:lineRule="auto"/>
        <w:rPr>
          <w:b/>
          <w:color w:val="0000FF"/>
        </w:rPr>
      </w:pPr>
    </w:p>
    <w:p w:rsidR="00917DB1" w:rsidRPr="006848A8" w:rsidRDefault="00917DB1" w:rsidP="00917DB1">
      <w:pPr>
        <w:spacing w:after="0" w:line="240" w:lineRule="auto"/>
      </w:pPr>
      <w:r w:rsidRPr="00635395">
        <w:rPr>
          <w:b/>
          <w:color w:val="0000FF"/>
        </w:rPr>
        <w:t>Quines modalitats:</w:t>
      </w:r>
      <w:r>
        <w:tab/>
      </w:r>
      <w:r w:rsidRPr="003503F7">
        <w:t>Programa de Promoció Inter</w:t>
      </w:r>
      <w:r w:rsidRPr="003503F7">
        <w:t>n</w:t>
      </w:r>
      <w:r w:rsidRPr="003503F7">
        <w:t xml:space="preserve">acional, PPl </w:t>
      </w:r>
    </w:p>
    <w:p w:rsidR="00917DB1" w:rsidRPr="006848A8" w:rsidRDefault="00917DB1" w:rsidP="00917DB1">
      <w:pPr>
        <w:spacing w:after="0" w:line="240" w:lineRule="auto"/>
        <w:ind w:left="2124"/>
      </w:pPr>
      <w:r w:rsidRPr="00D6675D">
        <w:t xml:space="preserve">Programa de la Primera Exportació </w:t>
      </w:r>
    </w:p>
    <w:p w:rsidR="00917DB1" w:rsidRDefault="00917DB1" w:rsidP="00917DB1">
      <w:pPr>
        <w:spacing w:after="0" w:line="240" w:lineRule="auto"/>
        <w:ind w:left="2124"/>
      </w:pPr>
      <w:r w:rsidRPr="00D6675D">
        <w:t>Programa de Nous Exportadors (NEX-PIPE)</w:t>
      </w:r>
    </w:p>
    <w:p w:rsidR="00917DB1" w:rsidRDefault="00917DB1" w:rsidP="00917DB1">
      <w:pPr>
        <w:spacing w:after="0" w:line="240" w:lineRule="auto"/>
        <w:ind w:left="2124"/>
      </w:pPr>
      <w:r w:rsidRPr="00D6675D">
        <w:t>Programa d’Incorporació de Tècnics Especialistes en Comerç  Intenacional a noves empreses exportadores (INT-TEC</w:t>
      </w:r>
    </w:p>
    <w:p w:rsidR="00917DB1" w:rsidRPr="006848A8" w:rsidRDefault="00917DB1" w:rsidP="00917DB1">
      <w:pPr>
        <w:spacing w:after="0" w:line="240" w:lineRule="auto"/>
        <w:ind w:left="2124"/>
      </w:pPr>
      <w:r w:rsidRPr="00D6675D">
        <w:t>Programa de Noves Empreses Internacionalitzades (NEI)</w:t>
      </w:r>
    </w:p>
    <w:p w:rsidR="00917DB1" w:rsidRPr="006848A8" w:rsidRDefault="00917DB1" w:rsidP="00917DB1">
      <w:pPr>
        <w:spacing w:after="0" w:line="240" w:lineRule="auto"/>
        <w:ind w:left="2124"/>
      </w:pPr>
      <w:r w:rsidRPr="00D6675D">
        <w:t xml:space="preserve">Programa </w:t>
      </w:r>
      <w:proofErr w:type="gramStart"/>
      <w:r w:rsidRPr="00D6675D">
        <w:t>2Bdigital :</w:t>
      </w:r>
      <w:proofErr w:type="gramEnd"/>
      <w:r w:rsidRPr="00D6675D">
        <w:t xml:space="preserve"> Internet com a Eina de Màrqueting Internacional</w:t>
      </w:r>
    </w:p>
    <w:p w:rsidR="00917DB1" w:rsidRPr="006848A8" w:rsidRDefault="00917DB1" w:rsidP="00917DB1">
      <w:pPr>
        <w:spacing w:after="0" w:line="240" w:lineRule="auto"/>
        <w:ind w:left="2124"/>
      </w:pPr>
      <w:r w:rsidRPr="00D6675D">
        <w:t>Programa d’Inversió Directa a l’Exterior (IDE)</w:t>
      </w:r>
    </w:p>
    <w:p w:rsidR="00917DB1" w:rsidRPr="006848A8" w:rsidRDefault="00917DB1" w:rsidP="00917DB1">
      <w:pPr>
        <w:spacing w:after="0" w:line="240" w:lineRule="auto"/>
        <w:ind w:left="2124"/>
      </w:pPr>
      <w:r w:rsidRPr="00D6675D">
        <w:t>Programa de Defensa de la Propietat Industrial</w:t>
      </w:r>
    </w:p>
    <w:p w:rsidR="00917DB1" w:rsidRDefault="00917DB1" w:rsidP="00917DB1">
      <w:pPr>
        <w:spacing w:after="0" w:line="240" w:lineRule="auto"/>
        <w:ind w:left="2124"/>
      </w:pPr>
      <w:r w:rsidRPr="00D6675D">
        <w:t>Programa d’Assessorament en Contractació Pública Internacional (C.P.I.)</w:t>
      </w:r>
    </w:p>
    <w:p w:rsidR="00917DB1" w:rsidRDefault="00917DB1" w:rsidP="00917DB1">
      <w:pPr>
        <w:spacing w:after="0" w:line="240" w:lineRule="auto"/>
        <w:ind w:left="2124"/>
      </w:pPr>
      <w:r w:rsidRPr="00D6675D">
        <w:t>Programa de suport a les marques catalanes</w:t>
      </w:r>
    </w:p>
    <w:p w:rsidR="00917DB1" w:rsidRDefault="00917DB1" w:rsidP="00917DB1">
      <w:pPr>
        <w:spacing w:after="0" w:line="240" w:lineRule="auto"/>
        <w:ind w:left="2124"/>
      </w:pPr>
      <w:r w:rsidRPr="00D6675D">
        <w:t>Programa d’inversió directa a l’exterior (IDE)</w:t>
      </w:r>
    </w:p>
    <w:p w:rsidR="00917DB1" w:rsidRPr="00391F72" w:rsidRDefault="00917DB1" w:rsidP="00917DB1">
      <w:pPr>
        <w:spacing w:after="0" w:line="240" w:lineRule="auto"/>
        <w:rPr>
          <w:b/>
          <w:color w:val="0000FF"/>
        </w:rPr>
      </w:pPr>
    </w:p>
    <w:p w:rsidR="00917DB1" w:rsidRPr="006848A8" w:rsidRDefault="00917DB1" w:rsidP="00917DB1">
      <w:pPr>
        <w:spacing w:after="0" w:line="240" w:lineRule="auto"/>
        <w:rPr>
          <w:lang w:val="en-US"/>
        </w:rPr>
      </w:pPr>
      <w:r w:rsidRPr="00EA11AB">
        <w:rPr>
          <w:b/>
          <w:color w:val="0000FF"/>
          <w:lang w:val="en-US"/>
        </w:rPr>
        <w:t>On està convocat:</w:t>
      </w:r>
      <w:r w:rsidRPr="00EA11AB">
        <w:rPr>
          <w:b/>
          <w:color w:val="0000FF"/>
          <w:lang w:val="en-US"/>
        </w:rPr>
        <w:tab/>
      </w:r>
      <w:hyperlink r:id="rId41" w:history="1">
        <w:r w:rsidRPr="006848A8">
          <w:rPr>
            <w:rStyle w:val="Enlla"/>
            <w:lang w:val="en-US"/>
          </w:rPr>
          <w:t>DOGC Núm. 5358 - 14/04/2009</w:t>
        </w:r>
      </w:hyperlink>
    </w:p>
    <w:p w:rsidR="00917DB1" w:rsidRPr="00EA11AB" w:rsidRDefault="00917DB1" w:rsidP="00917DB1">
      <w:pPr>
        <w:spacing w:after="0" w:line="240" w:lineRule="auto"/>
        <w:rPr>
          <w:b/>
          <w:color w:val="0000FF"/>
          <w:lang w:val="en-US"/>
        </w:rPr>
      </w:pPr>
    </w:p>
    <w:p w:rsidR="003503F7" w:rsidRDefault="00917DB1" w:rsidP="003503F7">
      <w:pPr>
        <w:rPr>
          <w:sz w:val="24"/>
          <w:szCs w:val="24"/>
        </w:rPr>
      </w:pPr>
      <w:r w:rsidRPr="00391F72">
        <w:rPr>
          <w:b/>
          <w:color w:val="0000FF"/>
        </w:rPr>
        <w:t>Vull més informació:</w:t>
      </w:r>
      <w:r>
        <w:rPr>
          <w:b/>
          <w:color w:val="0000FF"/>
        </w:rPr>
        <w:tab/>
      </w:r>
      <w:r w:rsidR="003503F7">
        <w:rPr>
          <w:sz w:val="24"/>
          <w:szCs w:val="24"/>
        </w:rPr>
        <w:fldChar w:fldCharType="begin"/>
      </w:r>
      <w:r w:rsidR="003503F7">
        <w:rPr>
          <w:sz w:val="24"/>
          <w:szCs w:val="24"/>
        </w:rPr>
        <w:instrText xml:space="preserve"> HYPERLINK "http://www.acc10.cat/ACC1O/cat/ajuts-financament/ajuts-ACC1O/index.jsp" </w:instrText>
      </w:r>
      <w:r w:rsidR="003503F7">
        <w:rPr>
          <w:sz w:val="24"/>
          <w:szCs w:val="24"/>
        </w:rPr>
      </w:r>
      <w:r w:rsidR="003503F7">
        <w:rPr>
          <w:sz w:val="24"/>
          <w:szCs w:val="24"/>
        </w:rPr>
        <w:fldChar w:fldCharType="separate"/>
      </w:r>
      <w:r w:rsidR="003503F7" w:rsidRPr="003503F7">
        <w:rPr>
          <w:rStyle w:val="Enlla"/>
          <w:sz w:val="24"/>
          <w:szCs w:val="24"/>
        </w:rPr>
        <w:t>ACC10 (CIDEM-COPCA)</w:t>
      </w:r>
      <w:r w:rsidR="003503F7">
        <w:rPr>
          <w:sz w:val="24"/>
          <w:szCs w:val="24"/>
        </w:rPr>
        <w:fldChar w:fldCharType="end"/>
      </w:r>
    </w:p>
    <w:p w:rsidR="00917DB1" w:rsidRPr="006848A8" w:rsidRDefault="00917DB1" w:rsidP="00917DB1">
      <w:pPr>
        <w:spacing w:after="0" w:line="240" w:lineRule="auto"/>
      </w:pPr>
    </w:p>
    <w:sectPr w:rsidR="00917DB1" w:rsidRPr="006848A8" w:rsidSect="001D354B">
      <w:foot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71" w:rsidRDefault="005E7071" w:rsidP="000F7625">
      <w:pPr>
        <w:spacing w:after="0" w:line="240" w:lineRule="auto"/>
      </w:pPr>
      <w:r>
        <w:separator/>
      </w:r>
    </w:p>
  </w:endnote>
  <w:endnote w:type="continuationSeparator" w:id="0">
    <w:p w:rsidR="005E7071" w:rsidRDefault="005E7071" w:rsidP="000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1" w:rsidRDefault="005E7071">
    <w:pPr>
      <w:pStyle w:val="Peu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Resums Ajuts R+D+i Octubre 2009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720C4A" w:rsidRPr="00720C4A">
        <w:rPr>
          <w:rFonts w:asciiTheme="majorHAnsi" w:hAnsiTheme="majorHAnsi"/>
          <w:noProof/>
        </w:rPr>
        <w:t>1</w:t>
      </w:r>
    </w:fldSimple>
  </w:p>
  <w:p w:rsidR="005E7071" w:rsidRDefault="005E7071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71" w:rsidRDefault="005E7071" w:rsidP="000F7625">
      <w:pPr>
        <w:spacing w:after="0" w:line="240" w:lineRule="auto"/>
      </w:pPr>
      <w:r>
        <w:separator/>
      </w:r>
    </w:p>
  </w:footnote>
  <w:footnote w:type="continuationSeparator" w:id="0">
    <w:p w:rsidR="005E7071" w:rsidRDefault="005E7071" w:rsidP="000F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C8A"/>
    <w:multiLevelType w:val="hybridMultilevel"/>
    <w:tmpl w:val="B642BB64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9470D89"/>
    <w:multiLevelType w:val="hybridMultilevel"/>
    <w:tmpl w:val="03F8C0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A26B6"/>
    <w:multiLevelType w:val="hybridMultilevel"/>
    <w:tmpl w:val="D3808680"/>
    <w:lvl w:ilvl="0" w:tplc="2AFA2F7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C2171BE"/>
    <w:multiLevelType w:val="hybridMultilevel"/>
    <w:tmpl w:val="9502F8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83083"/>
    <w:multiLevelType w:val="hybridMultilevel"/>
    <w:tmpl w:val="BECE63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E7860"/>
    <w:multiLevelType w:val="hybridMultilevel"/>
    <w:tmpl w:val="94343344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2550D70"/>
    <w:multiLevelType w:val="hybridMultilevel"/>
    <w:tmpl w:val="4A0623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F6607"/>
    <w:multiLevelType w:val="hybridMultilevel"/>
    <w:tmpl w:val="4680E9CE"/>
    <w:lvl w:ilvl="0" w:tplc="94F2A108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CDE6F6D"/>
    <w:multiLevelType w:val="hybridMultilevel"/>
    <w:tmpl w:val="3B188D5E"/>
    <w:lvl w:ilvl="0" w:tplc="0C0A0017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94427E5"/>
    <w:multiLevelType w:val="hybridMultilevel"/>
    <w:tmpl w:val="9042BB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C15CB4"/>
    <w:multiLevelType w:val="hybridMultilevel"/>
    <w:tmpl w:val="845E81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77D1C"/>
    <w:multiLevelType w:val="hybridMultilevel"/>
    <w:tmpl w:val="3572AB30"/>
    <w:lvl w:ilvl="0" w:tplc="0C0A0017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BA248D5"/>
    <w:multiLevelType w:val="hybridMultilevel"/>
    <w:tmpl w:val="CF5C7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32250"/>
    <w:multiLevelType w:val="hybridMultilevel"/>
    <w:tmpl w:val="25467214"/>
    <w:lvl w:ilvl="0" w:tplc="0C0A0017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4C424CB"/>
    <w:multiLevelType w:val="hybridMultilevel"/>
    <w:tmpl w:val="609C9B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80"/>
    <w:rsid w:val="000D2F08"/>
    <w:rsid w:val="000F5643"/>
    <w:rsid w:val="000F7625"/>
    <w:rsid w:val="001621B2"/>
    <w:rsid w:val="001A62C9"/>
    <w:rsid w:val="001D354B"/>
    <w:rsid w:val="0020611F"/>
    <w:rsid w:val="00250362"/>
    <w:rsid w:val="00277DDF"/>
    <w:rsid w:val="002B2480"/>
    <w:rsid w:val="002D7502"/>
    <w:rsid w:val="002D7A28"/>
    <w:rsid w:val="002F23EC"/>
    <w:rsid w:val="00304945"/>
    <w:rsid w:val="003159D1"/>
    <w:rsid w:val="00327611"/>
    <w:rsid w:val="003428BA"/>
    <w:rsid w:val="003503F7"/>
    <w:rsid w:val="00376511"/>
    <w:rsid w:val="003F1B3E"/>
    <w:rsid w:val="00441CF6"/>
    <w:rsid w:val="004B0313"/>
    <w:rsid w:val="00516918"/>
    <w:rsid w:val="005400E6"/>
    <w:rsid w:val="005E7071"/>
    <w:rsid w:val="006B4491"/>
    <w:rsid w:val="006C1D97"/>
    <w:rsid w:val="006D523B"/>
    <w:rsid w:val="006E0C58"/>
    <w:rsid w:val="0071763D"/>
    <w:rsid w:val="00720C4A"/>
    <w:rsid w:val="00751297"/>
    <w:rsid w:val="00760AF8"/>
    <w:rsid w:val="00831E17"/>
    <w:rsid w:val="008857B2"/>
    <w:rsid w:val="008B7944"/>
    <w:rsid w:val="008E70B3"/>
    <w:rsid w:val="008F1A18"/>
    <w:rsid w:val="008F6767"/>
    <w:rsid w:val="00910DBA"/>
    <w:rsid w:val="00917DB1"/>
    <w:rsid w:val="00993651"/>
    <w:rsid w:val="00A025AB"/>
    <w:rsid w:val="00A06813"/>
    <w:rsid w:val="00AE202F"/>
    <w:rsid w:val="00B0401C"/>
    <w:rsid w:val="00B62F62"/>
    <w:rsid w:val="00BA0490"/>
    <w:rsid w:val="00C047B0"/>
    <w:rsid w:val="00C314EF"/>
    <w:rsid w:val="00C444D0"/>
    <w:rsid w:val="00C65260"/>
    <w:rsid w:val="00CD535D"/>
    <w:rsid w:val="00D6675D"/>
    <w:rsid w:val="00D82664"/>
    <w:rsid w:val="00DB2CB8"/>
    <w:rsid w:val="00DD500F"/>
    <w:rsid w:val="00DF3BA4"/>
    <w:rsid w:val="00E752D3"/>
    <w:rsid w:val="00E964DE"/>
    <w:rsid w:val="00F32900"/>
    <w:rsid w:val="00F56F3F"/>
    <w:rsid w:val="00F9612D"/>
    <w:rsid w:val="00F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33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B2480"/>
  </w:style>
  <w:style w:type="paragraph" w:styleId="Ttol1">
    <w:name w:val="heading 1"/>
    <w:basedOn w:val="Normal"/>
    <w:next w:val="Normal"/>
    <w:link w:val="Ttol1Car"/>
    <w:uiPriority w:val="9"/>
    <w:qFormat/>
    <w:rsid w:val="000F7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82664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752D3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99"/>
    <w:qFormat/>
    <w:rsid w:val="002D7502"/>
    <w:pPr>
      <w:ind w:left="720"/>
      <w:contextualSpacing/>
    </w:pPr>
    <w:rPr>
      <w:rFonts w:ascii="Calibri" w:eastAsia="Calibri" w:hAnsi="Calibri" w:cs="Times New Roman"/>
    </w:rPr>
  </w:style>
  <w:style w:type="character" w:styleId="AcrnimHTML">
    <w:name w:val="HTML Acronym"/>
    <w:basedOn w:val="Tipusdelletraperdefectedelpargraf"/>
    <w:uiPriority w:val="99"/>
    <w:semiHidden/>
    <w:unhideWhenUsed/>
    <w:rsid w:val="00B0401C"/>
  </w:style>
  <w:style w:type="character" w:customStyle="1" w:styleId="Ttol1Car">
    <w:name w:val="Títol 1 Car"/>
    <w:basedOn w:val="Tipusdelletraperdefectedelpargraf"/>
    <w:link w:val="Ttol1"/>
    <w:uiPriority w:val="9"/>
    <w:rsid w:val="000F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delIDC">
    <w:name w:val="TOC Heading"/>
    <w:basedOn w:val="Ttol1"/>
    <w:next w:val="Normal"/>
    <w:uiPriority w:val="99"/>
    <w:qFormat/>
    <w:rsid w:val="000F7625"/>
    <w:pPr>
      <w:outlineLvl w:val="9"/>
    </w:pPr>
    <w:rPr>
      <w:rFonts w:ascii="Cambria" w:eastAsia="Times New Roman" w:hAnsi="Cambria" w:cs="Times New Roman"/>
      <w:color w:val="365F91"/>
      <w:lang w:val="ca-ES"/>
    </w:rPr>
  </w:style>
  <w:style w:type="paragraph" w:styleId="Senseespaiat">
    <w:name w:val="No Spacing"/>
    <w:link w:val="SenseespaiatCar"/>
    <w:uiPriority w:val="1"/>
    <w:qFormat/>
    <w:rsid w:val="000F7625"/>
    <w:pPr>
      <w:spacing w:after="0" w:line="240" w:lineRule="auto"/>
    </w:pPr>
    <w:rPr>
      <w:rFonts w:eastAsiaTheme="minorEastAsia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0F7625"/>
    <w:rPr>
      <w:rFonts w:eastAsiaTheme="minorEastAsia"/>
    </w:rPr>
  </w:style>
  <w:style w:type="paragraph" w:styleId="Capalera">
    <w:name w:val="header"/>
    <w:basedOn w:val="Normal"/>
    <w:link w:val="CapaleraCar"/>
    <w:uiPriority w:val="99"/>
    <w:semiHidden/>
    <w:unhideWhenUsed/>
    <w:rsid w:val="000F7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F7625"/>
  </w:style>
  <w:style w:type="paragraph" w:styleId="Peu">
    <w:name w:val="footer"/>
    <w:basedOn w:val="Normal"/>
    <w:link w:val="PeuCar"/>
    <w:uiPriority w:val="99"/>
    <w:unhideWhenUsed/>
    <w:rsid w:val="000F7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F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e.es/boe/dias/2009/08/18/pdfs/BOE-A-2009-13645.pdf" TargetMode="External"/><Relationship Id="rId18" Type="http://schemas.openxmlformats.org/officeDocument/2006/relationships/hyperlink" Target="http://www.ico.es/web/contenidos/6879/index.html" TargetMode="External"/><Relationship Id="rId26" Type="http://schemas.openxmlformats.org/officeDocument/2006/relationships/hyperlink" Target="http://www.gencat.cat/eadop/imatges/5472/09237014.pdf" TargetMode="External"/><Relationship Id="rId39" Type="http://schemas.openxmlformats.org/officeDocument/2006/relationships/hyperlink" Target="http://www.acc10.cat/acc10/binaris/DOGC_ICF-CIDEM_2009_tcm128-791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ncat.cat/eadop/imatges/5341/09065010.pdf" TargetMode="External"/><Relationship Id="rId34" Type="http://schemas.openxmlformats.org/officeDocument/2006/relationships/hyperlink" Target="http://www.acc10.cat/acc10/binaris/DOGC_inversio_alt_impacte_2009_tcm128-76544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b.micinn.es/contenido.asp?menu1=&amp;menu2=&amp;menu3=&amp;dir=03_Plan_IDI/00-LIAs/01-ProyectosIDI/00-ProyectosInvFund/03@AACCNoOrientada/02@PresSolic" TargetMode="External"/><Relationship Id="rId17" Type="http://schemas.openxmlformats.org/officeDocument/2006/relationships/hyperlink" Target="http://www.boe.es/boe/dias/2009/09/09/pdfs/BOE-A-2009-14401.pdf" TargetMode="External"/><Relationship Id="rId25" Type="http://schemas.openxmlformats.org/officeDocument/2006/relationships/hyperlink" Target="http://www.gencat.cat/eadop/imatges/5472/09236008.pdf" TargetMode="External"/><Relationship Id="rId33" Type="http://schemas.openxmlformats.org/officeDocument/2006/relationships/hyperlink" Target="http://www.acc10.cat/ACC1O/cat/ajuts-financament/ajuts-ACC1O/index.jsp" TargetMode="External"/><Relationship Id="rId38" Type="http://schemas.openxmlformats.org/officeDocument/2006/relationships/hyperlink" Target="http://www.acc10.cat/ACC1O/cat/ajuts-financament/ajuts-ACC1O/index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ti.es/index.asp?MP=7&amp;MS=245&amp;MN=3" TargetMode="External"/><Relationship Id="rId20" Type="http://schemas.openxmlformats.org/officeDocument/2006/relationships/hyperlink" Target="http://www.mapa.es/es/ministerio/pags/ayudas_subvenciones/sector_agroalim/plan_inversion.htm" TargetMode="External"/><Relationship Id="rId29" Type="http://schemas.openxmlformats.org/officeDocument/2006/relationships/hyperlink" Target="http://www20.gencat.cat/portal/site/icaen/menuitem.0e77dd7d3736725fc644968bb0c0e1a0/?vgnextoid=73568a206017c110VgnVCM1000000b0c1e0aRCRD&amp;vgnextchannel=73568a206017c110VgnVCM1000000b0c1e0aRCRD&amp;vgnextfmt=default" TargetMode="External"/><Relationship Id="rId41" Type="http://schemas.openxmlformats.org/officeDocument/2006/relationships/hyperlink" Target="http://www.gencat.cat/eadop/imatges/5358/09091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boe/dias/2008/03/08/pdfs/A14205-14219.pdf" TargetMode="External"/><Relationship Id="rId24" Type="http://schemas.openxmlformats.org/officeDocument/2006/relationships/hyperlink" Target="http://www20.gencat.cat/portal/site/icaen/menuitem.0e77dd7d3736725fc644968bb0c0e1a0/?vgnextoid=73568a206017c110VgnVCM1000000b0c1e0aRCRD&amp;vgnextchannel=73568a206017c110VgnVCM1000000b0c1e0aRCRD&amp;vgnextfmt=default" TargetMode="External"/><Relationship Id="rId32" Type="http://schemas.openxmlformats.org/officeDocument/2006/relationships/hyperlink" Target="http://www.acc10.cat/acc10/binaris/DOGC_Prestec_NEBT_2009_tcm128-81580.pdf" TargetMode="External"/><Relationship Id="rId37" Type="http://schemas.openxmlformats.org/officeDocument/2006/relationships/hyperlink" Target="http://www.acc10.cat/acc10/binaris/DOGC_7e_Programa_Marc_2009_tcm128-81386.pdf" TargetMode="External"/><Relationship Id="rId40" Type="http://schemas.openxmlformats.org/officeDocument/2006/relationships/hyperlink" Target="http://www.acc10.cat/ACC1O/cat/ajuts-financament/ajuts-ACC1O/index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ti.es/index.asp?MP=7&amp;MS=17&amp;MN=2&amp;TR=C&amp;IDR=593" TargetMode="External"/><Relationship Id="rId23" Type="http://schemas.openxmlformats.org/officeDocument/2006/relationships/hyperlink" Target="http://www.gencat.cat/eadop/imatges/5472/09208039.pdf" TargetMode="External"/><Relationship Id="rId28" Type="http://schemas.openxmlformats.org/officeDocument/2006/relationships/hyperlink" Target="http://www.gencat.cat/eadop/imatges/5472/09238002.pdf" TargetMode="External"/><Relationship Id="rId36" Type="http://schemas.openxmlformats.org/officeDocument/2006/relationships/hyperlink" Target="http://www.acc10.cat/acc10/binaris/Fitxa_7PM_2009_tcm128-82541.pdf" TargetMode="External"/><Relationship Id="rId10" Type="http://schemas.openxmlformats.org/officeDocument/2006/relationships/hyperlink" Target="http://www.boe.es/boe/dias/2008/12/31/pdfs/A52908-52929.pdf" TargetMode="External"/><Relationship Id="rId19" Type="http://schemas.openxmlformats.org/officeDocument/2006/relationships/hyperlink" Target="http://www.mapa.es/ministerio/pags/ayudas_subvenciones/sector_agroalim/boe20_4_09.pdf" TargetMode="External"/><Relationship Id="rId31" Type="http://schemas.openxmlformats.org/officeDocument/2006/relationships/hyperlink" Target="http://www.acc10.cat/ACC1O/cat/ajuts-financament/ajuts-ACC1O/index.js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tyc.es/PortalAyudas/Profarma/Paginas/index.aspx" TargetMode="External"/><Relationship Id="rId22" Type="http://schemas.openxmlformats.org/officeDocument/2006/relationships/hyperlink" Target="http://www10.gencat.cat/agaur_web/AppJava/castellano/a_beca.jsp?categoria=altres&amp;id_beca=14261" TargetMode="External"/><Relationship Id="rId27" Type="http://schemas.openxmlformats.org/officeDocument/2006/relationships/hyperlink" Target="http://www.gencat.cat/eadop/imatges/5472/09237056.pdf" TargetMode="External"/><Relationship Id="rId30" Type="http://schemas.openxmlformats.org/officeDocument/2006/relationships/hyperlink" Target="http://www.acc10.cat/acc10/binaris/DOGC_7e_Programa_Marc_2009_tcm128-81386.pdf" TargetMode="External"/><Relationship Id="rId35" Type="http://schemas.openxmlformats.org/officeDocument/2006/relationships/hyperlink" Target="http://www.acc10.cat/ACC1O/cat/ajuts-financament/ajuts-ACC1O/index.js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49EF-973D-4569-BF5A-CCA6932A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2034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</cp:revision>
  <cp:lastPrinted>2009-10-16T13:13:00Z</cp:lastPrinted>
  <dcterms:created xsi:type="dcterms:W3CDTF">2009-10-16T13:14:00Z</dcterms:created>
  <dcterms:modified xsi:type="dcterms:W3CDTF">2009-10-16T13:14:00Z</dcterms:modified>
</cp:coreProperties>
</file>